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C65C" w14:textId="77777777" w:rsidR="001C60EF" w:rsidRDefault="001C60EF" w:rsidP="003E7DE0">
      <w:pPr>
        <w:spacing w:after="0"/>
        <w:rPr>
          <w:rFonts w:ascii="Tw Cen MT" w:hAnsi="Tw Cen MT"/>
          <w:bCs/>
          <w:noProof/>
          <w:color w:val="F94031"/>
          <w:sz w:val="16"/>
          <w:szCs w:val="16"/>
        </w:rPr>
      </w:pPr>
    </w:p>
    <w:p w14:paraId="29991496" w14:textId="3F3259BD" w:rsidR="00795829" w:rsidRPr="00A0032C" w:rsidRDefault="00A0032C" w:rsidP="00A0032C">
      <w:pPr>
        <w:spacing w:after="0"/>
        <w:rPr>
          <w:rFonts w:ascii="Tw Cen MT" w:hAnsi="Tw Cen MT"/>
          <w:bCs/>
          <w:color w:val="F94031"/>
          <w:sz w:val="16"/>
          <w:szCs w:val="16"/>
        </w:rPr>
      </w:pPr>
      <w:r>
        <w:rPr>
          <w:rFonts w:ascii="Tw Cen MT" w:hAnsi="Tw Cen MT"/>
          <w:bCs/>
          <w:noProof/>
          <w:color w:val="F94031"/>
          <w:sz w:val="16"/>
          <w:szCs w:val="16"/>
        </w:rPr>
        <w:drawing>
          <wp:inline distT="0" distB="0" distL="0" distR="0" wp14:anchorId="2FBFAC75" wp14:editId="68813099">
            <wp:extent cx="2152650" cy="1101693"/>
            <wp:effectExtent l="0" t="0" r="0" b="3810"/>
            <wp:docPr id="11142411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31" cy="110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DE3A" w14:textId="77777777" w:rsidR="00352ECC" w:rsidRDefault="00352ECC" w:rsidP="00A604B1">
      <w:pPr>
        <w:jc w:val="center"/>
        <w:rPr>
          <w:rFonts w:ascii="Tw Cen MT" w:hAnsi="Tw Cen MT"/>
          <w:bCs/>
          <w:color w:val="F94031"/>
          <w:sz w:val="44"/>
          <w:szCs w:val="44"/>
        </w:rPr>
      </w:pPr>
    </w:p>
    <w:p w14:paraId="27BCA3C5" w14:textId="16B7F0AF" w:rsidR="00314F8F" w:rsidRPr="006D6C3E" w:rsidRDefault="00707B11" w:rsidP="00A617FE">
      <w:pPr>
        <w:rPr>
          <w:rFonts w:ascii="Tw Cen MT" w:hAnsi="Tw Cen MT"/>
          <w:bCs/>
          <w:color w:val="F94031"/>
          <w:sz w:val="44"/>
          <w:szCs w:val="44"/>
        </w:rPr>
      </w:pPr>
      <w:r>
        <w:rPr>
          <w:rFonts w:ascii="Tw Cen MT" w:hAnsi="Tw Cen MT"/>
          <w:bCs/>
          <w:color w:val="F94031"/>
          <w:sz w:val="44"/>
          <w:szCs w:val="44"/>
        </w:rPr>
        <w:t>SUBMISSION ENTRY FORM</w:t>
      </w:r>
    </w:p>
    <w:p w14:paraId="5A35A881" w14:textId="1BC96FB2" w:rsidR="0046330B" w:rsidRPr="0046330B" w:rsidRDefault="00314F8F" w:rsidP="00CB45F6">
      <w:pPr>
        <w:spacing w:after="60"/>
        <w:rPr>
          <w:rFonts w:ascii="Roboto" w:hAnsi="Roboto"/>
          <w:b/>
          <w:sz w:val="20"/>
          <w:szCs w:val="20"/>
        </w:rPr>
      </w:pPr>
      <w:r w:rsidRPr="00775672">
        <w:rPr>
          <w:rFonts w:ascii="Tw Cen MT" w:hAnsi="Tw Cen MT"/>
          <w:bCs/>
          <w:color w:val="F94031"/>
          <w:sz w:val="28"/>
          <w:szCs w:val="28"/>
        </w:rPr>
        <w:t>Designer Information</w:t>
      </w:r>
      <w:r w:rsidRPr="006E6A27">
        <w:rPr>
          <w:rFonts w:ascii="Tw Cen MT" w:hAnsi="Tw Cen MT"/>
          <w:b/>
          <w:color w:val="F94031"/>
          <w:sz w:val="20"/>
          <w:szCs w:val="20"/>
        </w:rPr>
        <w:t xml:space="preserve"> </w:t>
      </w:r>
      <w:r w:rsidR="00113417">
        <w:rPr>
          <w:rFonts w:ascii="Roboto" w:hAnsi="Roboto"/>
          <w:bCs/>
          <w:sz w:val="20"/>
          <w:szCs w:val="20"/>
        </w:rPr>
        <w:t>–</w:t>
      </w:r>
      <w:r w:rsidRPr="00314F8F">
        <w:rPr>
          <w:rFonts w:ascii="Roboto" w:hAnsi="Roboto"/>
          <w:bCs/>
          <w:sz w:val="20"/>
          <w:szCs w:val="20"/>
        </w:rPr>
        <w:t xml:space="preserve"> </w:t>
      </w:r>
      <w:r w:rsidR="0046330B" w:rsidRPr="00B55554">
        <w:rPr>
          <w:rFonts w:ascii="Arial" w:hAnsi="Arial" w:cs="Arial"/>
          <w:bCs/>
          <w:sz w:val="20"/>
          <w:szCs w:val="20"/>
        </w:rPr>
        <w:t>T</w:t>
      </w:r>
      <w:r w:rsidR="00113417" w:rsidRPr="00B55554">
        <w:rPr>
          <w:rFonts w:ascii="Arial" w:hAnsi="Arial" w:cs="Arial"/>
          <w:bCs/>
          <w:sz w:val="20"/>
          <w:szCs w:val="20"/>
        </w:rPr>
        <w:t>his section t</w:t>
      </w:r>
      <w:r w:rsidR="0046330B" w:rsidRPr="00B55554">
        <w:rPr>
          <w:rFonts w:ascii="Arial" w:hAnsi="Arial" w:cs="Arial"/>
          <w:bCs/>
          <w:sz w:val="20"/>
          <w:szCs w:val="20"/>
        </w:rPr>
        <w:t xml:space="preserve">o </w:t>
      </w:r>
      <w:r w:rsidR="00E516A1" w:rsidRPr="00B55554">
        <w:rPr>
          <w:rFonts w:ascii="Arial" w:hAnsi="Arial" w:cs="Arial"/>
          <w:bCs/>
          <w:sz w:val="20"/>
          <w:szCs w:val="20"/>
        </w:rPr>
        <w:t>b</w:t>
      </w:r>
      <w:r w:rsidR="0046330B" w:rsidRPr="00B55554">
        <w:rPr>
          <w:rFonts w:ascii="Arial" w:hAnsi="Arial" w:cs="Arial"/>
          <w:bCs/>
          <w:sz w:val="20"/>
          <w:szCs w:val="20"/>
        </w:rPr>
        <w:t xml:space="preserve">e </w:t>
      </w:r>
      <w:r w:rsidR="00E516A1" w:rsidRPr="00B55554">
        <w:rPr>
          <w:rFonts w:ascii="Arial" w:hAnsi="Arial" w:cs="Arial"/>
          <w:bCs/>
          <w:sz w:val="20"/>
          <w:szCs w:val="20"/>
        </w:rPr>
        <w:t>r</w:t>
      </w:r>
      <w:r w:rsidR="0046330B" w:rsidRPr="00B55554">
        <w:rPr>
          <w:rFonts w:ascii="Arial" w:hAnsi="Arial" w:cs="Arial"/>
          <w:bCs/>
          <w:sz w:val="20"/>
          <w:szCs w:val="20"/>
        </w:rPr>
        <w:t xml:space="preserve">emoved for </w:t>
      </w:r>
      <w:r w:rsidR="00E516A1" w:rsidRPr="00B55554">
        <w:rPr>
          <w:rFonts w:ascii="Arial" w:hAnsi="Arial" w:cs="Arial"/>
          <w:bCs/>
          <w:sz w:val="20"/>
          <w:szCs w:val="20"/>
        </w:rPr>
        <w:t>j</w:t>
      </w:r>
      <w:r w:rsidR="0046330B" w:rsidRPr="00B55554">
        <w:rPr>
          <w:rFonts w:ascii="Arial" w:hAnsi="Arial" w:cs="Arial"/>
          <w:bCs/>
          <w:sz w:val="20"/>
          <w:szCs w:val="20"/>
        </w:rPr>
        <w:t>ury</w:t>
      </w:r>
      <w:r w:rsidR="00113417" w:rsidRPr="00B55554">
        <w:rPr>
          <w:rFonts w:ascii="Arial" w:hAnsi="Arial" w:cs="Arial"/>
          <w:bCs/>
          <w:sz w:val="20"/>
          <w:szCs w:val="20"/>
        </w:rPr>
        <w:t xml:space="preserve"> members</w:t>
      </w:r>
      <w:r w:rsidR="00B3206F" w:rsidRPr="00B55554">
        <w:rPr>
          <w:rFonts w:ascii="Arial" w:hAnsi="Arial" w:cs="Arial"/>
          <w:bCs/>
          <w:sz w:val="20"/>
          <w:szCs w:val="20"/>
        </w:rPr>
        <w:t>.</w:t>
      </w:r>
    </w:p>
    <w:tbl>
      <w:tblPr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6210"/>
      </w:tblGrid>
      <w:tr w:rsidR="0046330B" w:rsidRPr="0046330B" w14:paraId="3F8E1889" w14:textId="77777777" w:rsidTr="00BF3889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E4011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Firm/Designer: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CB8E7" w14:textId="4F39361A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330B" w:rsidRPr="0046330B" w14:paraId="3293405B" w14:textId="77777777" w:rsidTr="00BF3889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01676" w14:textId="07B9D4B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Entry Contact:</w:t>
            </w:r>
          </w:p>
          <w:p w14:paraId="39CE7322" w14:textId="3674AC7C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3A58F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330B" w:rsidRPr="00AA6E6D" w14:paraId="7BE919DC" w14:textId="77777777" w:rsidTr="00BF3889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8D03" w14:textId="54B663FA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9118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330B" w:rsidRPr="00AA6E6D" w14:paraId="03738BCD" w14:textId="77777777" w:rsidTr="00BF3889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FF69" w14:textId="39D13502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39CF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330B" w:rsidRPr="0046330B" w14:paraId="41004590" w14:textId="77777777" w:rsidTr="00BF3889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8C1FE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Client:</w:t>
            </w:r>
          </w:p>
          <w:p w14:paraId="0ED70C70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Is client to remain confidential? 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4CC06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213E9E2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Y/N</w:t>
            </w:r>
          </w:p>
        </w:tc>
      </w:tr>
      <w:tr w:rsidR="0046330B" w:rsidRPr="006B0FAD" w14:paraId="21DEAB62" w14:textId="77777777" w:rsidTr="00BF3889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9CDC" w14:textId="77777777" w:rsidR="0046330B" w:rsidRPr="001C60EF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1C6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Unique 5-digit </w:t>
            </w:r>
            <w:proofErr w:type="spellStart"/>
            <w:r w:rsidRPr="001C6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letter-number</w:t>
            </w:r>
            <w:proofErr w:type="spellEnd"/>
            <w:r w:rsidRPr="001C6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 code</w:t>
            </w:r>
            <w:r w:rsidR="00C22FB1" w:rsidRPr="001C6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5D64" w14:textId="77777777" w:rsidR="0046330B" w:rsidRPr="001C60EF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</w:p>
        </w:tc>
      </w:tr>
    </w:tbl>
    <w:p w14:paraId="48D0AC46" w14:textId="79FC46DC" w:rsidR="00314F8F" w:rsidRDefault="00314F8F" w:rsidP="00A617FE">
      <w:pPr>
        <w:rPr>
          <w:rFonts w:ascii="Roboto" w:hAnsi="Roboto"/>
          <w:b/>
          <w:sz w:val="20"/>
          <w:szCs w:val="20"/>
          <w:lang w:val="fr-FR"/>
        </w:rPr>
      </w:pPr>
    </w:p>
    <w:p w14:paraId="379E87DD" w14:textId="1250609D" w:rsidR="002524BC" w:rsidRDefault="002524BC" w:rsidP="002524BC">
      <w:pPr>
        <w:rPr>
          <w:rFonts w:ascii="Roboto" w:hAnsi="Roboto"/>
          <w:b/>
          <w:sz w:val="20"/>
          <w:szCs w:val="20"/>
        </w:rPr>
      </w:pPr>
      <w:r w:rsidRPr="002524BC">
        <w:rPr>
          <w:rFonts w:ascii="Roboto" w:hAnsi="Roboto"/>
          <w:b/>
          <w:sz w:val="20"/>
          <w:szCs w:val="20"/>
        </w:rPr>
        <w:t>Project Typology/Tags – Submitting</w:t>
      </w:r>
      <w:r>
        <w:rPr>
          <w:rFonts w:ascii="Roboto" w:hAnsi="Roboto"/>
          <w:b/>
          <w:sz w:val="20"/>
          <w:szCs w:val="20"/>
        </w:rPr>
        <w:t xml:space="preserve"> entity to </w:t>
      </w:r>
      <w:r w:rsidR="00FF0BE1">
        <w:rPr>
          <w:rFonts w:ascii="Roboto" w:hAnsi="Roboto"/>
          <w:b/>
          <w:sz w:val="20"/>
          <w:szCs w:val="20"/>
        </w:rPr>
        <w:t>self-select</w:t>
      </w:r>
      <w:r>
        <w:rPr>
          <w:rFonts w:ascii="Roboto" w:hAnsi="Roboto"/>
          <w:b/>
          <w:sz w:val="20"/>
          <w:szCs w:val="20"/>
        </w:rPr>
        <w:t xml:space="preserve"> as applicable:</w:t>
      </w:r>
    </w:p>
    <w:p w14:paraId="7070A047" w14:textId="77777777" w:rsidR="00FF0BE1" w:rsidRDefault="002524BC" w:rsidP="002524BC">
      <w:pPr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In your opinion is this project</w:t>
      </w:r>
      <w:r w:rsidR="00FF0BE1">
        <w:rPr>
          <w:rFonts w:ascii="Roboto" w:hAnsi="Roboto"/>
          <w:b/>
          <w:sz w:val="20"/>
          <w:szCs w:val="20"/>
        </w:rPr>
        <w:t xml:space="preserve">: </w:t>
      </w:r>
      <w:r>
        <w:rPr>
          <w:rFonts w:ascii="Roboto" w:hAnsi="Roboto"/>
          <w:b/>
          <w:sz w:val="20"/>
          <w:szCs w:val="20"/>
        </w:rPr>
        <w:t xml:space="preserve"> </w:t>
      </w:r>
    </w:p>
    <w:p w14:paraId="67FE8768" w14:textId="4A307218" w:rsidR="00AD68BC" w:rsidRPr="003D7AFB" w:rsidRDefault="00AD68BC" w:rsidP="00FF0BE1">
      <w:pPr>
        <w:ind w:firstLine="720"/>
        <w:rPr>
          <w:rFonts w:ascii="Roboto" w:hAnsi="Roboto"/>
          <w:bCs/>
          <w:sz w:val="20"/>
          <w:szCs w:val="20"/>
        </w:rPr>
      </w:pP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 xml:space="preserve">small </w:t>
      </w:r>
      <w:r w:rsidR="00FF0BE1" w:rsidRPr="003D7AFB">
        <w:rPr>
          <w:rFonts w:ascii="Roboto" w:hAnsi="Roboto"/>
          <w:bCs/>
          <w:sz w:val="20"/>
          <w:szCs w:val="20"/>
        </w:rPr>
        <w:tab/>
      </w:r>
      <w:r w:rsidR="00FF0BE1" w:rsidRPr="003D7AFB">
        <w:rPr>
          <w:rFonts w:ascii="Roboto" w:hAnsi="Roboto"/>
          <w:bCs/>
          <w:sz w:val="20"/>
          <w:szCs w:val="20"/>
        </w:rPr>
        <w:tab/>
      </w:r>
    </w:p>
    <w:p w14:paraId="77D4A7A7" w14:textId="71C29C8F" w:rsidR="00AD68BC" w:rsidRPr="003D7AFB" w:rsidRDefault="00AD68BC" w:rsidP="00FF0BE1">
      <w:pPr>
        <w:ind w:firstLine="720"/>
        <w:rPr>
          <w:rFonts w:ascii="Roboto" w:hAnsi="Roboto"/>
          <w:bCs/>
          <w:sz w:val="20"/>
          <w:szCs w:val="20"/>
        </w:rPr>
      </w:pP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medium</w:t>
      </w:r>
      <w:r w:rsidR="00FF0BE1" w:rsidRPr="003D7AFB">
        <w:rPr>
          <w:rFonts w:ascii="Roboto" w:hAnsi="Roboto"/>
          <w:bCs/>
          <w:sz w:val="20"/>
          <w:szCs w:val="20"/>
        </w:rPr>
        <w:tab/>
      </w:r>
    </w:p>
    <w:p w14:paraId="2EFA1222" w14:textId="75453A84" w:rsidR="00FF0BE1" w:rsidRPr="003D7AFB" w:rsidRDefault="00AD68BC" w:rsidP="003D7AFB">
      <w:pPr>
        <w:ind w:firstLine="720"/>
        <w:rPr>
          <w:rFonts w:ascii="Roboto" w:hAnsi="Roboto"/>
          <w:bCs/>
          <w:sz w:val="20"/>
          <w:szCs w:val="20"/>
        </w:rPr>
      </w:pP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large</w:t>
      </w:r>
      <w:r w:rsidR="00FF0BE1" w:rsidRPr="003D7AFB">
        <w:rPr>
          <w:rFonts w:ascii="Roboto" w:hAnsi="Roboto"/>
          <w:bCs/>
          <w:sz w:val="20"/>
          <w:szCs w:val="20"/>
        </w:rPr>
        <w:t xml:space="preserve"> </w:t>
      </w:r>
    </w:p>
    <w:p w14:paraId="068C7EFD" w14:textId="67038D29" w:rsidR="00FF0BE1" w:rsidRDefault="002524BC" w:rsidP="003D7AFB">
      <w:pPr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What program do you feel best describes this project:</w:t>
      </w:r>
    </w:p>
    <w:p w14:paraId="3770F962" w14:textId="39B4B090" w:rsidR="00FF0BE1" w:rsidRPr="003D7AFB" w:rsidRDefault="003D7AFB" w:rsidP="00A617FE">
      <w:pPr>
        <w:rPr>
          <w:rFonts w:ascii="Roboto" w:hAnsi="Roboto"/>
          <w:bCs/>
          <w:sz w:val="20"/>
          <w:szCs w:val="20"/>
        </w:rPr>
      </w:pP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single family housing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multifamily housing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commercial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 xml:space="preserve">higher education </w:t>
      </w:r>
    </w:p>
    <w:p w14:paraId="1E3CE61C" w14:textId="77777777" w:rsidR="003D7AFB" w:rsidRPr="003D7AFB" w:rsidRDefault="003D7AFB" w:rsidP="003D7AFB">
      <w:pPr>
        <w:rPr>
          <w:rFonts w:ascii="Roboto" w:hAnsi="Roboto"/>
          <w:bCs/>
          <w:sz w:val="20"/>
          <w:szCs w:val="20"/>
        </w:rPr>
      </w:pP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 xml:space="preserve">primary </w:t>
      </w:r>
      <w:r w:rsidR="00FF0BE1" w:rsidRPr="003D7AFB">
        <w:rPr>
          <w:rFonts w:ascii="Roboto" w:hAnsi="Roboto"/>
          <w:bCs/>
          <w:sz w:val="20"/>
          <w:szCs w:val="20"/>
        </w:rPr>
        <w:t>or</w:t>
      </w:r>
      <w:r w:rsidR="002524BC" w:rsidRPr="003D7AFB">
        <w:rPr>
          <w:rFonts w:ascii="Roboto" w:hAnsi="Roboto"/>
          <w:bCs/>
          <w:sz w:val="20"/>
          <w:szCs w:val="20"/>
        </w:rPr>
        <w:t xml:space="preserve"> secondary school </w:t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cultural</w:t>
      </w:r>
      <w:r w:rsidR="00FF0BE1" w:rsidRPr="003D7AFB">
        <w:rPr>
          <w:rFonts w:ascii="Roboto" w:hAnsi="Roboto"/>
          <w:bCs/>
          <w:sz w:val="20"/>
          <w:szCs w:val="20"/>
        </w:rPr>
        <w:tab/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civic</w:t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religious</w:t>
      </w:r>
      <w:r w:rsidR="00FF0BE1" w:rsidRPr="003D7AFB">
        <w:rPr>
          <w:rFonts w:ascii="Roboto" w:hAnsi="Roboto"/>
          <w:bCs/>
          <w:sz w:val="20"/>
          <w:szCs w:val="20"/>
        </w:rPr>
        <w:tab/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retail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low-rise offic</w:t>
      </w:r>
      <w:r w:rsidR="00FF0BE1" w:rsidRPr="003D7AFB">
        <w:rPr>
          <w:rFonts w:ascii="Roboto" w:hAnsi="Roboto"/>
          <w:bCs/>
          <w:sz w:val="20"/>
          <w:szCs w:val="20"/>
        </w:rPr>
        <w:t>e</w:t>
      </w:r>
    </w:p>
    <w:p w14:paraId="4B0BEEC0" w14:textId="77777777" w:rsidR="003D7AFB" w:rsidRPr="003D7AFB" w:rsidRDefault="003D7AFB" w:rsidP="003D7AFB">
      <w:pPr>
        <w:rPr>
          <w:rFonts w:ascii="Roboto" w:hAnsi="Roboto"/>
          <w:bCs/>
          <w:sz w:val="20"/>
          <w:szCs w:val="20"/>
        </w:rPr>
      </w:pP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high rise office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development</w:t>
      </w:r>
      <w:r w:rsidR="00FF0BE1" w:rsidRPr="003D7AFB">
        <w:rPr>
          <w:rFonts w:ascii="Roboto" w:hAnsi="Roboto"/>
          <w:bCs/>
          <w:sz w:val="20"/>
          <w:szCs w:val="20"/>
        </w:rPr>
        <w:tab/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landscape</w:t>
      </w:r>
      <w:r w:rsidRPr="003D7AFB">
        <w:rPr>
          <w:rFonts w:ascii="Roboto" w:hAnsi="Roboto"/>
          <w:bCs/>
          <w:sz w:val="20"/>
          <w:szCs w:val="20"/>
        </w:rPr>
        <w:t xml:space="preserve">  </w:t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urban redevelopment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renovation</w:t>
      </w:r>
    </w:p>
    <w:p w14:paraId="707BF3E7" w14:textId="77777777" w:rsidR="003D7AFB" w:rsidRPr="003D7AFB" w:rsidRDefault="003D7AFB" w:rsidP="003D7AFB">
      <w:pPr>
        <w:rPr>
          <w:rFonts w:ascii="Roboto" w:hAnsi="Roboto"/>
          <w:bCs/>
          <w:sz w:val="20"/>
          <w:szCs w:val="20"/>
        </w:rPr>
      </w:pP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retrofit</w:t>
      </w:r>
      <w:r w:rsidR="00FF0BE1" w:rsidRPr="003D7AFB">
        <w:rPr>
          <w:rFonts w:ascii="Roboto" w:hAnsi="Roboto"/>
          <w:bCs/>
          <w:sz w:val="20"/>
          <w:szCs w:val="20"/>
        </w:rPr>
        <w:t xml:space="preserve"> </w:t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hotel</w:t>
      </w:r>
      <w:r w:rsidR="00FF0BE1" w:rsidRPr="003D7AFB">
        <w:rPr>
          <w:rFonts w:ascii="Roboto" w:hAnsi="Roboto"/>
          <w:bCs/>
          <w:sz w:val="20"/>
          <w:szCs w:val="20"/>
        </w:rPr>
        <w:tab/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restaurant</w:t>
      </w:r>
      <w:r w:rsidR="00FF0BE1" w:rsidRPr="003D7AFB">
        <w:rPr>
          <w:rFonts w:ascii="Roboto" w:hAnsi="Roboto"/>
          <w:bCs/>
          <w:sz w:val="20"/>
          <w:szCs w:val="20"/>
        </w:rPr>
        <w:tab/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industrial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="002524BC" w:rsidRPr="003D7AFB">
        <w:rPr>
          <w:rFonts w:ascii="Roboto" w:hAnsi="Roboto"/>
          <w:bCs/>
          <w:sz w:val="20"/>
          <w:szCs w:val="20"/>
        </w:rPr>
        <w:t>transportation</w:t>
      </w:r>
      <w:r w:rsidRPr="003D7AFB">
        <w:rPr>
          <w:rFonts w:ascii="Roboto" w:hAnsi="Roboto"/>
          <w:bCs/>
          <w:sz w:val="20"/>
          <w:szCs w:val="20"/>
        </w:rPr>
        <w:t xml:space="preserve"> </w:t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urban planning </w:t>
      </w:r>
    </w:p>
    <w:p w14:paraId="37DED602" w14:textId="5E0808C4" w:rsidR="00FF0BE1" w:rsidRPr="003D7AFB" w:rsidRDefault="003D7AFB" w:rsidP="003D7AFB">
      <w:pPr>
        <w:rPr>
          <w:rFonts w:ascii="Roboto" w:hAnsi="Roboto"/>
          <w:bCs/>
          <w:sz w:val="20"/>
          <w:szCs w:val="20"/>
        </w:rPr>
      </w:pP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master planning </w:t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sport/athletics </w:t>
      </w:r>
      <w:r w:rsidRPr="003D7AFB">
        <w:rPr>
          <w:rFonts w:ascii="Roboto" w:hAnsi="Roboto"/>
          <w:bCs/>
          <w:sz w:val="20"/>
          <w:szCs w:val="20"/>
          <w:u w:val="single"/>
        </w:rPr>
        <w:t xml:space="preserve">        </w:t>
      </w:r>
      <w:r w:rsidRPr="003D7AFB">
        <w:rPr>
          <w:rFonts w:ascii="Roboto" w:hAnsi="Roboto"/>
          <w:bCs/>
          <w:sz w:val="20"/>
          <w:szCs w:val="20"/>
        </w:rPr>
        <w:t xml:space="preserve"> community</w:t>
      </w:r>
    </w:p>
    <w:p w14:paraId="61D65F78" w14:textId="77777777" w:rsidR="00FF0BE1" w:rsidRDefault="00FF0BE1" w:rsidP="00FF0BE1">
      <w:pPr>
        <w:rPr>
          <w:rFonts w:ascii="Roboto" w:hAnsi="Roboto"/>
          <w:b/>
          <w:sz w:val="20"/>
          <w:szCs w:val="20"/>
        </w:rPr>
      </w:pPr>
    </w:p>
    <w:p w14:paraId="26490BB2" w14:textId="77416430" w:rsidR="002524BC" w:rsidRDefault="002524BC" w:rsidP="00A617FE">
      <w:pPr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Add other descriptors/tags you feel apply that are not noted above. </w:t>
      </w:r>
    </w:p>
    <w:p w14:paraId="463A407C" w14:textId="77777777" w:rsidR="003D7AFB" w:rsidRDefault="003D7AFB" w:rsidP="00A617FE">
      <w:pPr>
        <w:rPr>
          <w:rFonts w:ascii="Roboto" w:hAnsi="Roboto"/>
          <w:b/>
          <w:sz w:val="20"/>
          <w:szCs w:val="20"/>
        </w:rPr>
      </w:pPr>
    </w:p>
    <w:p w14:paraId="43CD3CE8" w14:textId="1BDEF808" w:rsidR="002524BC" w:rsidRDefault="002524BC" w:rsidP="00A617FE">
      <w:pPr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Is the project public or private?</w:t>
      </w:r>
      <w:r w:rsidR="003D7AFB">
        <w:rPr>
          <w:rFonts w:ascii="Roboto" w:hAnsi="Roboto"/>
          <w:b/>
          <w:sz w:val="20"/>
          <w:szCs w:val="20"/>
        </w:rPr>
        <w:t xml:space="preserve"> Y/N</w:t>
      </w:r>
    </w:p>
    <w:p w14:paraId="3BB33C7C" w14:textId="33C9FF5D" w:rsidR="003D7AFB" w:rsidRDefault="003D7AFB" w:rsidP="00A617FE">
      <w:pPr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Does your practice employ any members of the AIA?   Y/N</w:t>
      </w:r>
    </w:p>
    <w:p w14:paraId="75EBA671" w14:textId="7375191E" w:rsidR="003D7AFB" w:rsidRDefault="003D7AFB" w:rsidP="00A617FE">
      <w:pPr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If so, did those individuals work on this project? Y/N</w:t>
      </w:r>
    </w:p>
    <w:p w14:paraId="48F96EA5" w14:textId="3653C752" w:rsidR="003D7AFB" w:rsidRPr="003D7AFB" w:rsidRDefault="003D7AFB" w:rsidP="00A617FE">
      <w:pPr>
        <w:rPr>
          <w:rFonts w:ascii="Roboto" w:hAnsi="Roboto"/>
          <w:bCs/>
          <w:sz w:val="20"/>
          <w:szCs w:val="20"/>
        </w:rPr>
      </w:pPr>
      <w:r w:rsidRPr="003D7AFB">
        <w:rPr>
          <w:rFonts w:ascii="Roboto" w:hAnsi="Roboto"/>
          <w:bCs/>
          <w:sz w:val="20"/>
          <w:szCs w:val="20"/>
        </w:rPr>
        <w:t xml:space="preserve">(To confirm, membership in the AIA </w:t>
      </w:r>
      <w:r w:rsidRPr="003D7AFB">
        <w:rPr>
          <w:rFonts w:ascii="Roboto" w:hAnsi="Roboto"/>
          <w:bCs/>
          <w:sz w:val="20"/>
          <w:szCs w:val="20"/>
          <w:u w:val="single"/>
        </w:rPr>
        <w:t>IS NOT</w:t>
      </w:r>
      <w:r w:rsidRPr="003D7AFB">
        <w:rPr>
          <w:rFonts w:ascii="Roboto" w:hAnsi="Roboto"/>
          <w:bCs/>
          <w:sz w:val="20"/>
          <w:szCs w:val="20"/>
        </w:rPr>
        <w:t xml:space="preserve"> a requirement of submission.)</w:t>
      </w:r>
    </w:p>
    <w:p w14:paraId="1AAE6966" w14:textId="77777777" w:rsidR="002524BC" w:rsidRDefault="002524BC" w:rsidP="00A617FE">
      <w:pPr>
        <w:rPr>
          <w:rFonts w:ascii="Roboto" w:hAnsi="Roboto"/>
          <w:b/>
          <w:sz w:val="20"/>
          <w:szCs w:val="20"/>
        </w:rPr>
      </w:pPr>
    </w:p>
    <w:p w14:paraId="7FF50566" w14:textId="77777777" w:rsidR="00FF0BE1" w:rsidRDefault="00FF0BE1" w:rsidP="00A617FE">
      <w:pPr>
        <w:rPr>
          <w:rFonts w:ascii="Roboto" w:hAnsi="Roboto"/>
          <w:b/>
          <w:sz w:val="20"/>
          <w:szCs w:val="20"/>
        </w:rPr>
      </w:pPr>
    </w:p>
    <w:p w14:paraId="3B76880E" w14:textId="77777777" w:rsidR="00FF0BE1" w:rsidRDefault="00FF0BE1" w:rsidP="00A617FE">
      <w:pPr>
        <w:rPr>
          <w:rFonts w:ascii="Roboto" w:hAnsi="Roboto"/>
          <w:b/>
          <w:sz w:val="20"/>
          <w:szCs w:val="20"/>
        </w:rPr>
      </w:pPr>
    </w:p>
    <w:p w14:paraId="522B45F5" w14:textId="77777777" w:rsidR="00FF0BE1" w:rsidRPr="002524BC" w:rsidRDefault="00FF0BE1" w:rsidP="00A617FE">
      <w:pPr>
        <w:rPr>
          <w:rFonts w:ascii="Roboto" w:hAnsi="Roboto"/>
          <w:b/>
          <w:sz w:val="20"/>
          <w:szCs w:val="20"/>
        </w:rPr>
      </w:pPr>
    </w:p>
    <w:p w14:paraId="2AE6BC09" w14:textId="77777777" w:rsidR="002524BC" w:rsidRPr="002524BC" w:rsidRDefault="002524BC" w:rsidP="00A617FE">
      <w:pPr>
        <w:rPr>
          <w:rFonts w:ascii="Roboto" w:hAnsi="Roboto"/>
          <w:b/>
          <w:sz w:val="20"/>
          <w:szCs w:val="20"/>
        </w:rPr>
      </w:pPr>
    </w:p>
    <w:p w14:paraId="70465553" w14:textId="7CB60C25" w:rsidR="0046330B" w:rsidRPr="00113417" w:rsidRDefault="0046330B" w:rsidP="00CB45F6">
      <w:pPr>
        <w:spacing w:after="60"/>
        <w:rPr>
          <w:rFonts w:ascii="Roboto" w:hAnsi="Roboto"/>
          <w:bCs/>
          <w:sz w:val="20"/>
          <w:szCs w:val="20"/>
        </w:rPr>
      </w:pPr>
      <w:r w:rsidRPr="001A5BAF">
        <w:rPr>
          <w:rFonts w:ascii="Tw Cen MT" w:hAnsi="Tw Cen MT"/>
          <w:bCs/>
          <w:color w:val="F94031"/>
          <w:sz w:val="28"/>
          <w:szCs w:val="28"/>
        </w:rPr>
        <w:t>Project Information</w:t>
      </w:r>
      <w:r w:rsidR="000D395D" w:rsidRPr="003E7DE0">
        <w:rPr>
          <w:rFonts w:ascii="Roboto" w:hAnsi="Roboto"/>
          <w:b/>
          <w:color w:val="F94031"/>
          <w:sz w:val="20"/>
          <w:szCs w:val="20"/>
        </w:rPr>
        <w:t xml:space="preserve"> </w:t>
      </w:r>
      <w:r w:rsidR="000D395D" w:rsidRPr="00B55554">
        <w:rPr>
          <w:rFonts w:ascii="Arial" w:hAnsi="Arial" w:cs="Arial"/>
          <w:bCs/>
          <w:sz w:val="20"/>
          <w:szCs w:val="20"/>
        </w:rPr>
        <w:t>– All entries must complete this section.</w:t>
      </w:r>
    </w:p>
    <w:tbl>
      <w:tblPr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6210"/>
      </w:tblGrid>
      <w:tr w:rsidR="0046330B" w:rsidRPr="006B0FAD" w14:paraId="387F9FD6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44AD6" w14:textId="6B0416C7" w:rsidR="0046330B" w:rsidRPr="001C60EF" w:rsidRDefault="00C22FB1" w:rsidP="000F61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1C6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Unique 5-digit </w:t>
            </w:r>
            <w:proofErr w:type="spellStart"/>
            <w:r w:rsidRPr="001C6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letter-number</w:t>
            </w:r>
            <w:proofErr w:type="spellEnd"/>
            <w:r w:rsidRPr="001C6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 code: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7CCFC" w14:textId="77777777" w:rsidR="0046330B" w:rsidRPr="001C60EF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</w:p>
        </w:tc>
      </w:tr>
      <w:tr w:rsidR="009F5A80" w:rsidRPr="00B55554" w14:paraId="65DA75D0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F0EC" w14:textId="77777777" w:rsidR="007F369C" w:rsidRPr="00B55554" w:rsidRDefault="00A32077" w:rsidP="007F369C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="003018E4" w:rsidRPr="00B555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rofessional</w:t>
            </w:r>
            <w:r w:rsidR="00F62A71" w:rsidRPr="00B555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11BC4" w:rsidRPr="00B555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or Emerging Practice</w:t>
            </w:r>
          </w:p>
          <w:p w14:paraId="6D4B638F" w14:textId="4EEDA2A4" w:rsidR="00226DB0" w:rsidRPr="00634FCD" w:rsidRDefault="00226DB0" w:rsidP="00387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634FCD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Note: Emerging Practice</w:t>
            </w:r>
            <w:r w:rsidR="0038719E" w:rsidRPr="00634FCD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 xml:space="preserve"> -</w:t>
            </w:r>
            <w:r w:rsidR="00651578" w:rsidRPr="00634FCD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 xml:space="preserve"> practices are made up of design principals under 40 years of age</w:t>
            </w:r>
            <w:r w:rsidR="0038719E" w:rsidRPr="00634FCD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.  All others should enter as Professional.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5592" w14:textId="77777777" w:rsidR="009F5A80" w:rsidRPr="00B55554" w:rsidRDefault="009F5A80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4FCD" w:rsidRPr="00B55554" w14:paraId="3C41B9EE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8E7B" w14:textId="602DB187" w:rsidR="00634FCD" w:rsidRPr="00B55554" w:rsidRDefault="00634FCD" w:rsidP="007F369C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Is the submission domestic (UK) or international (outside the UK).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D6A8" w14:textId="77777777" w:rsidR="00634FCD" w:rsidRPr="00B55554" w:rsidRDefault="00634FCD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4FCD" w:rsidRPr="00B55554" w14:paraId="17547ADA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3519F" w14:textId="36F4D5E1" w:rsidR="00634FCD" w:rsidRDefault="00634FCD" w:rsidP="007F369C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Is the submission built or unbuilt?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18BA" w14:textId="77777777" w:rsidR="00634FCD" w:rsidRPr="00B55554" w:rsidRDefault="00634FCD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2077" w:rsidRPr="00B55554" w14:paraId="05BA4511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DCC2" w14:textId="00876ECB" w:rsidR="003F46CF" w:rsidRPr="00B55554" w:rsidRDefault="00D556E8" w:rsidP="004633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55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Are you entering the </w:t>
            </w:r>
            <w:r w:rsidR="003F46CF" w:rsidRPr="00B55554">
              <w:rPr>
                <w:rFonts w:ascii="Arial" w:hAnsi="Arial" w:cs="Arial"/>
                <w:sz w:val="20"/>
                <w:szCs w:val="20"/>
              </w:rPr>
              <w:t xml:space="preserve">Exemplary Performance </w:t>
            </w:r>
            <w:r w:rsidR="00352ECC" w:rsidRPr="00B55554">
              <w:rPr>
                <w:rFonts w:ascii="Arial" w:hAnsi="Arial" w:cs="Arial"/>
                <w:sz w:val="20"/>
                <w:szCs w:val="20"/>
              </w:rPr>
              <w:t xml:space="preserve">in Sustainability </w:t>
            </w:r>
            <w:r w:rsidR="003F46CF" w:rsidRPr="00B55554">
              <w:rPr>
                <w:rFonts w:ascii="Arial" w:hAnsi="Arial" w:cs="Arial"/>
                <w:sz w:val="20"/>
                <w:szCs w:val="20"/>
              </w:rPr>
              <w:t>category?</w:t>
            </w:r>
          </w:p>
          <w:p w14:paraId="06A3DC27" w14:textId="0B762E67" w:rsidR="00711BC4" w:rsidRPr="00B55554" w:rsidRDefault="00711BC4" w:rsidP="0046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If yes, complete </w:t>
            </w:r>
            <w:r w:rsidR="006B0FAD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as much of the</w:t>
            </w:r>
            <w:r w:rsidR="00E060F1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</w:t>
            </w:r>
            <w:r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Sustainability section</w:t>
            </w:r>
            <w:r w:rsidR="00E060F1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of the submission form</w:t>
            </w:r>
            <w:r w:rsidR="006B0FAD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as possible</w:t>
            </w:r>
            <w:r w:rsidR="00474640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.</w:t>
            </w:r>
            <w:r w:rsidR="006B0FAD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Submissions are encouraged to submit a sustainability narrative in addition to these metrics or in lieu of should these not be available. 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788B" w14:textId="73444E05" w:rsidR="00A32077" w:rsidRPr="00B55554" w:rsidRDefault="00A32077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Y/N</w:t>
            </w:r>
          </w:p>
        </w:tc>
      </w:tr>
      <w:tr w:rsidR="00C22FB1" w:rsidRPr="00B55554" w14:paraId="0F1DE15D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C53B" w14:textId="32E7EEC4" w:rsidR="00C22FB1" w:rsidRPr="00B55554" w:rsidRDefault="00C22FB1" w:rsidP="0046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Project Name: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21AF" w14:textId="77777777" w:rsidR="00C22FB1" w:rsidRPr="00B55554" w:rsidRDefault="00C22FB1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330B" w:rsidRPr="00B55554" w14:paraId="38B79E52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9A6C4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Location:</w:t>
            </w:r>
          </w:p>
          <w:p w14:paraId="75D29CB1" w14:textId="6A7CBB0D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Street Address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22A90" w14:textId="0598D34B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330B" w:rsidRPr="00B55554" w14:paraId="436467A1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5E03" w14:textId="4A803CBB" w:rsidR="0046330B" w:rsidRPr="00B55554" w:rsidRDefault="0046330B" w:rsidP="00213E3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5F85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330B" w:rsidRPr="00B55554" w14:paraId="62C22003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2F74" w14:textId="792750A1" w:rsidR="0046330B" w:rsidRPr="00B55554" w:rsidRDefault="0046330B" w:rsidP="00213E3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Climate Zone</w:t>
            </w:r>
            <w:r w:rsidR="007867E6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hyperlink r:id="rId12" w:history="1">
              <w:r w:rsidR="007867E6" w:rsidRPr="00B5555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Zone Map</w:t>
              </w:r>
            </w:hyperlink>
            <w:r w:rsidR="007867E6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406B" w14:textId="77777777" w:rsidR="0046330B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D773F3E" w14:textId="5C7FBAF7" w:rsidR="00D113C5" w:rsidRPr="00D113C5" w:rsidRDefault="00D113C5" w:rsidP="00D113C5">
            <w:pPr>
              <w:tabs>
                <w:tab w:val="left" w:pos="1968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</w:p>
        </w:tc>
      </w:tr>
      <w:tr w:rsidR="0046330B" w:rsidRPr="00B55554" w14:paraId="23279793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1789E" w14:textId="6428E72E" w:rsidR="0046330B" w:rsidRPr="00B55554" w:rsidRDefault="0046330B" w:rsidP="00133646">
            <w:pPr>
              <w:tabs>
                <w:tab w:val="center" w:pos="20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Size:</w:t>
            </w:r>
            <w:r w:rsidR="00133646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ab/>
            </w:r>
          </w:p>
          <w:p w14:paraId="6D057596" w14:textId="13C4F071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Stories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CE346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330B" w:rsidRPr="00B55554" w14:paraId="1BBC819B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34DA" w14:textId="7366CA28" w:rsidR="0046330B" w:rsidRPr="00B55554" w:rsidRDefault="0046330B" w:rsidP="00AA6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Built area (G</w:t>
            </w:r>
            <w:r w:rsidR="003F46CF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sqm)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4C43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330B" w:rsidRPr="00B55554" w14:paraId="2A5A7D0A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4831" w14:textId="23A2A41D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Site Area </w:t>
            </w:r>
            <w:r w:rsidR="00A617FE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(GEA</w:t>
            </w:r>
            <w:r w:rsidR="00AA6E6D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sqm</w:t>
            </w:r>
            <w:r w:rsidR="00A617FE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457D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330B" w:rsidRPr="00B55554" w14:paraId="1EFE2C1A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E9D25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Building Use:</w:t>
            </w:r>
          </w:p>
          <w:p w14:paraId="544B54A9" w14:textId="7667F5B1" w:rsidR="0046330B" w:rsidRPr="00B55554" w:rsidRDefault="0046330B" w:rsidP="00213E3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Primary Use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BCD41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330B" w:rsidRPr="00B55554" w14:paraId="5FED15F9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D02E" w14:textId="3E38B00F" w:rsidR="0046330B" w:rsidRPr="00B55554" w:rsidRDefault="0046330B" w:rsidP="00213E3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/ Tertiary Uses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21E5" w14:textId="104D917D" w:rsidR="0061641C" w:rsidRPr="00B55554" w:rsidRDefault="0061641C" w:rsidP="0061641C">
            <w:pPr>
              <w:tabs>
                <w:tab w:val="left" w:pos="5222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</w:p>
        </w:tc>
      </w:tr>
      <w:tr w:rsidR="0046330B" w:rsidRPr="00B55554" w14:paraId="2BF038C7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EB418" w14:textId="2EF56293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Cost </w:t>
            </w:r>
            <w:r w:rsidR="00AA6E6D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and Construction </w:t>
            </w: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Data:</w:t>
            </w:r>
          </w:p>
          <w:p w14:paraId="052DDC93" w14:textId="6F80D3F7" w:rsidR="0046330B" w:rsidRPr="00B55554" w:rsidRDefault="00AA6E6D" w:rsidP="001125F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Date Planning </w:t>
            </w:r>
            <w:r w:rsidR="0046330B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Permission </w:t>
            </w: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Granted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3938C" w14:textId="77777777" w:rsidR="0046330B" w:rsidRPr="00B55554" w:rsidRDefault="0046330B" w:rsidP="0046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AA6E6D" w:rsidRPr="00B55554" w14:paraId="4A8C5257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D9CC" w14:textId="70AC68CC" w:rsidR="00AA6E6D" w:rsidRPr="00B55554" w:rsidRDefault="00AA6E6D" w:rsidP="000F616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Completed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0EE6" w14:textId="77777777" w:rsidR="00AA6E6D" w:rsidRPr="00B55554" w:rsidRDefault="00AA6E6D" w:rsidP="00AA6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A6E6D" w:rsidRPr="00B55554" w14:paraId="2DB33F24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A2165" w14:textId="77777777" w:rsidR="00AA6E6D" w:rsidRPr="00B55554" w:rsidRDefault="00AA6E6D" w:rsidP="00AA6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Construction Cost</w:t>
            </w:r>
          </w:p>
          <w:p w14:paraId="650EBA7E" w14:textId="6749680F" w:rsidR="00AA6E6D" w:rsidRPr="00B55554" w:rsidRDefault="00AA6E6D" w:rsidP="00AA6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Is cost to remain confidential? Y/N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6AEA" w14:textId="77777777" w:rsidR="00AA6E6D" w:rsidRPr="00B55554" w:rsidRDefault="00AA6E6D" w:rsidP="00AA6E6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AB7FA67" w14:textId="54AF6DC7" w:rsidR="000C484A" w:rsidRDefault="000C484A">
      <w:pPr>
        <w:rPr>
          <w:rFonts w:ascii="Roboto" w:hAnsi="Roboto"/>
          <w:b/>
          <w:sz w:val="20"/>
          <w:szCs w:val="20"/>
        </w:rPr>
      </w:pPr>
    </w:p>
    <w:p w14:paraId="69135311" w14:textId="77777777" w:rsidR="00BE5FFC" w:rsidRDefault="00BE5FFC">
      <w:pPr>
        <w:rPr>
          <w:rFonts w:ascii="Roboto" w:hAnsi="Roboto"/>
          <w:b/>
          <w:sz w:val="20"/>
          <w:szCs w:val="20"/>
        </w:rPr>
      </w:pPr>
    </w:p>
    <w:p w14:paraId="4BE8812A" w14:textId="73FF7CC3" w:rsidR="00A617FE" w:rsidRPr="00A617FE" w:rsidRDefault="00A617FE" w:rsidP="00CB45F6">
      <w:pPr>
        <w:spacing w:after="60"/>
        <w:rPr>
          <w:rFonts w:ascii="Roboto" w:hAnsi="Roboto"/>
          <w:b/>
          <w:sz w:val="20"/>
          <w:szCs w:val="20"/>
        </w:rPr>
      </w:pPr>
      <w:r w:rsidRPr="001A5BAF">
        <w:rPr>
          <w:rFonts w:ascii="Tw Cen MT" w:hAnsi="Tw Cen MT"/>
          <w:bCs/>
          <w:color w:val="F94031"/>
          <w:sz w:val="28"/>
          <w:szCs w:val="28"/>
        </w:rPr>
        <w:t>Statements</w:t>
      </w:r>
      <w:r w:rsidR="000C484A" w:rsidRPr="001A5BAF">
        <w:rPr>
          <w:rFonts w:ascii="Roboto" w:hAnsi="Roboto"/>
          <w:bCs/>
          <w:sz w:val="28"/>
          <w:szCs w:val="28"/>
        </w:rPr>
        <w:t xml:space="preserve"> </w:t>
      </w:r>
      <w:r w:rsidR="000D395D">
        <w:rPr>
          <w:rFonts w:ascii="Roboto" w:hAnsi="Roboto"/>
          <w:bCs/>
          <w:sz w:val="20"/>
          <w:szCs w:val="20"/>
        </w:rPr>
        <w:t>–</w:t>
      </w:r>
      <w:r w:rsidR="000D395D" w:rsidRPr="00314F8F">
        <w:rPr>
          <w:rFonts w:ascii="Roboto" w:hAnsi="Roboto"/>
          <w:bCs/>
          <w:sz w:val="20"/>
          <w:szCs w:val="20"/>
        </w:rPr>
        <w:t xml:space="preserve"> </w:t>
      </w:r>
      <w:r w:rsidR="000D395D" w:rsidRPr="00B55554">
        <w:rPr>
          <w:rFonts w:ascii="Arial" w:hAnsi="Arial" w:cs="Arial"/>
          <w:bCs/>
          <w:sz w:val="20"/>
          <w:szCs w:val="20"/>
        </w:rPr>
        <w:t>All entries must complete this section.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6210"/>
      </w:tblGrid>
      <w:tr w:rsidR="00A617FE" w:rsidRPr="00B55554" w14:paraId="52E258E9" w14:textId="77777777" w:rsidTr="00BF3889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FCC7" w14:textId="77777777" w:rsidR="00A617FE" w:rsidRPr="00B55554" w:rsidRDefault="00A617FE" w:rsidP="00A61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Project Summary Statement:</w:t>
            </w:r>
          </w:p>
          <w:p w14:paraId="478133F0" w14:textId="77777777" w:rsidR="00A617FE" w:rsidRPr="00B55554" w:rsidRDefault="00A617FE" w:rsidP="00A61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 500 words</w:t>
            </w:r>
          </w:p>
          <w:p w14:paraId="42B24944" w14:textId="77777777" w:rsidR="00A617FE" w:rsidRPr="00B55554" w:rsidRDefault="00A617FE" w:rsidP="000F61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Please describe your project emphasizing elements of design achievement including project intentions, requirements, and the distinguishing aspects of your resolution.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18FB1" w14:textId="528B2500" w:rsidR="00A617FE" w:rsidRPr="00B55554" w:rsidRDefault="00A617FE" w:rsidP="00A6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617FE" w:rsidRPr="00B55554" w14:paraId="005203F9" w14:textId="77777777" w:rsidTr="00BF3889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126D" w14:textId="077321A7" w:rsidR="00A617FE" w:rsidRPr="00B55554" w:rsidRDefault="00A617FE" w:rsidP="00A61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Sustainability Statement:</w:t>
            </w:r>
          </w:p>
          <w:p w14:paraId="076A2C09" w14:textId="3D2E1A3A" w:rsidR="00A617FE" w:rsidRPr="00B55554" w:rsidRDefault="00DA79D2" w:rsidP="00A61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 25</w:t>
            </w:r>
            <w:r w:rsidR="00A617FE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 words</w:t>
            </w:r>
          </w:p>
          <w:p w14:paraId="4A06E852" w14:textId="447E3BAD" w:rsidR="00A617FE" w:rsidRPr="00B55554" w:rsidRDefault="00A617FE" w:rsidP="00D47B8D">
            <w:pPr>
              <w:spacing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Explain the project’s approach to sustainabilit</w:t>
            </w:r>
            <w:r w:rsidR="00527B11"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y, including embodied and operational carbon, wider resource use, and building performance</w:t>
            </w:r>
            <w:r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. </w:t>
            </w:r>
            <w:r w:rsidR="007867E6"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</w:t>
            </w:r>
            <w:r w:rsidR="008E5F7A"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State</w:t>
            </w:r>
            <w:r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any certifications </w:t>
            </w:r>
            <w:r w:rsidR="00527B11"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(</w:t>
            </w:r>
            <w:r w:rsidR="00D33AAC"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e.g. </w:t>
            </w:r>
            <w:r w:rsidR="00527B11"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WELL/</w:t>
            </w:r>
            <w:r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BREEAM</w:t>
            </w:r>
            <w:r w:rsidR="00527B11"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/</w:t>
            </w:r>
            <w:r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LEED</w:t>
            </w:r>
            <w:r w:rsidR="00527B11"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) and </w:t>
            </w:r>
            <w:r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describe how the project relates to the </w:t>
            </w:r>
            <w:hyperlink r:id="rId13" w:history="1">
              <w:r w:rsidRPr="00B5555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AIA Ten Measures of Design Excellence.</w:t>
              </w:r>
            </w:hyperlink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7346" w14:textId="77777777" w:rsidR="00A617FE" w:rsidRPr="00B55554" w:rsidRDefault="00A617FE" w:rsidP="00A6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06192A87" w14:textId="2566A2F9" w:rsidR="007D2582" w:rsidRDefault="007D2582" w:rsidP="001F3C12">
      <w:pPr>
        <w:rPr>
          <w:rFonts w:ascii="Roboto" w:hAnsi="Roboto"/>
          <w:sz w:val="20"/>
          <w:szCs w:val="20"/>
        </w:rPr>
      </w:pPr>
    </w:p>
    <w:p w14:paraId="6D86DE3B" w14:textId="77777777" w:rsidR="00BE5FFC" w:rsidRDefault="00BE5FFC" w:rsidP="001F3C12">
      <w:pPr>
        <w:rPr>
          <w:rFonts w:ascii="Roboto" w:hAnsi="Roboto"/>
          <w:sz w:val="20"/>
          <w:szCs w:val="20"/>
        </w:rPr>
      </w:pPr>
    </w:p>
    <w:p w14:paraId="10EFE478" w14:textId="77777777" w:rsidR="00352ECC" w:rsidRDefault="00352ECC">
      <w:pPr>
        <w:rPr>
          <w:rFonts w:ascii="Tw Cen MT" w:hAnsi="Tw Cen MT"/>
          <w:bCs/>
          <w:color w:val="F94031"/>
          <w:sz w:val="28"/>
          <w:szCs w:val="28"/>
        </w:rPr>
      </w:pPr>
      <w:r>
        <w:rPr>
          <w:rFonts w:ascii="Tw Cen MT" w:hAnsi="Tw Cen MT"/>
          <w:bCs/>
          <w:color w:val="F94031"/>
          <w:sz w:val="28"/>
          <w:szCs w:val="28"/>
        </w:rPr>
        <w:br w:type="page"/>
      </w:r>
    </w:p>
    <w:p w14:paraId="01292D2F" w14:textId="05AB9BC4" w:rsidR="00A32077" w:rsidRPr="000D395D" w:rsidRDefault="000C484A" w:rsidP="00CB45F6">
      <w:pPr>
        <w:spacing w:after="60"/>
        <w:rPr>
          <w:rFonts w:ascii="Roboto" w:hAnsi="Roboto"/>
          <w:b/>
          <w:sz w:val="20"/>
          <w:szCs w:val="20"/>
        </w:rPr>
      </w:pPr>
      <w:r w:rsidRPr="001A5BAF">
        <w:rPr>
          <w:rFonts w:ascii="Tw Cen MT" w:hAnsi="Tw Cen MT"/>
          <w:bCs/>
          <w:color w:val="F94031"/>
          <w:sz w:val="28"/>
          <w:szCs w:val="28"/>
        </w:rPr>
        <w:lastRenderedPageBreak/>
        <w:t>S</w:t>
      </w:r>
      <w:r w:rsidR="00113417" w:rsidRPr="001A5BAF">
        <w:rPr>
          <w:rFonts w:ascii="Tw Cen MT" w:hAnsi="Tw Cen MT"/>
          <w:bCs/>
          <w:color w:val="F94031"/>
          <w:sz w:val="28"/>
          <w:szCs w:val="28"/>
        </w:rPr>
        <w:t>ustainability</w:t>
      </w:r>
      <w:r w:rsidR="000D395D" w:rsidRPr="000D395D">
        <w:rPr>
          <w:rFonts w:ascii="Roboto" w:hAnsi="Roboto"/>
          <w:bCs/>
          <w:sz w:val="20"/>
          <w:szCs w:val="20"/>
        </w:rPr>
        <w:t xml:space="preserve"> </w:t>
      </w:r>
      <w:r w:rsidR="00B55554">
        <w:rPr>
          <w:rFonts w:ascii="Arial" w:hAnsi="Arial" w:cs="Arial"/>
          <w:bCs/>
          <w:sz w:val="20"/>
          <w:szCs w:val="20"/>
        </w:rPr>
        <w:t>–</w:t>
      </w:r>
      <w:r w:rsidR="000D395D" w:rsidRPr="00B55554">
        <w:rPr>
          <w:rFonts w:ascii="Arial" w:hAnsi="Arial" w:cs="Arial"/>
          <w:bCs/>
          <w:sz w:val="20"/>
          <w:szCs w:val="20"/>
        </w:rPr>
        <w:t xml:space="preserve"> </w:t>
      </w:r>
      <w:r w:rsidR="00A32077" w:rsidRPr="00B55554">
        <w:rPr>
          <w:rFonts w:ascii="Arial" w:hAnsi="Arial" w:cs="Arial"/>
          <w:sz w:val="20"/>
          <w:szCs w:val="20"/>
        </w:rPr>
        <w:t>If</w:t>
      </w:r>
      <w:r w:rsidR="00B55554">
        <w:rPr>
          <w:rFonts w:ascii="Arial" w:hAnsi="Arial" w:cs="Arial"/>
          <w:sz w:val="20"/>
          <w:szCs w:val="20"/>
        </w:rPr>
        <w:t xml:space="preserve"> </w:t>
      </w:r>
      <w:r w:rsidR="00A32077" w:rsidRPr="00B55554">
        <w:rPr>
          <w:rFonts w:ascii="Arial" w:hAnsi="Arial" w:cs="Arial"/>
          <w:sz w:val="20"/>
          <w:szCs w:val="20"/>
        </w:rPr>
        <w:t xml:space="preserve">entering the </w:t>
      </w:r>
      <w:r w:rsidR="00352ECC" w:rsidRPr="00B55554">
        <w:rPr>
          <w:rFonts w:ascii="Arial" w:hAnsi="Arial" w:cs="Arial"/>
          <w:sz w:val="20"/>
          <w:szCs w:val="20"/>
        </w:rPr>
        <w:t xml:space="preserve">Exemplary Performance in Sustainability </w:t>
      </w:r>
      <w:r w:rsidR="00E516A1" w:rsidRPr="00B55554">
        <w:rPr>
          <w:rFonts w:ascii="Arial" w:hAnsi="Arial" w:cs="Arial"/>
          <w:sz w:val="20"/>
          <w:szCs w:val="20"/>
        </w:rPr>
        <w:t>C</w:t>
      </w:r>
      <w:r w:rsidR="00A32077" w:rsidRPr="00B55554">
        <w:rPr>
          <w:rFonts w:ascii="Arial" w:hAnsi="Arial" w:cs="Arial"/>
          <w:sz w:val="20"/>
          <w:szCs w:val="20"/>
        </w:rPr>
        <w:t>ategory, complete the following section</w:t>
      </w:r>
      <w:r w:rsidR="001B4AC6" w:rsidRPr="00B55554">
        <w:rPr>
          <w:rFonts w:ascii="Arial" w:hAnsi="Arial" w:cs="Arial"/>
          <w:sz w:val="20"/>
          <w:szCs w:val="20"/>
        </w:rPr>
        <w:t>.</w:t>
      </w:r>
    </w:p>
    <w:tbl>
      <w:tblPr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6210"/>
      </w:tblGrid>
      <w:tr w:rsidR="00FD0288" w:rsidRPr="00A32077" w14:paraId="798D9F2D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08DF8" w14:textId="284A6529" w:rsidR="00FD0288" w:rsidRPr="00B55554" w:rsidRDefault="00256D38" w:rsidP="00A32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Measure 1</w:t>
            </w:r>
            <w:r w:rsidR="00FD0288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207B1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–</w:t>
            </w:r>
            <w:r w:rsidR="00FD0288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800D5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Operational Carbon</w:t>
            </w:r>
            <w:r w:rsidR="00631B63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Energy</w:t>
            </w:r>
          </w:p>
          <w:p w14:paraId="044C8701" w14:textId="68B1C9AD" w:rsidR="00C207B1" w:rsidRPr="00B55554" w:rsidRDefault="00C207B1" w:rsidP="00C2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provide estimated annual operational energy usage and estimated operational carbon emissions</w:t>
            </w:r>
            <w:r w:rsidR="00767E42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 Use GIA.</w:t>
            </w:r>
          </w:p>
          <w:p w14:paraId="5D62C1CA" w14:textId="77777777" w:rsidR="00B20AFB" w:rsidRPr="00B55554" w:rsidRDefault="00B20AFB" w:rsidP="00C2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D509411" w14:textId="643EEEF9" w:rsidR="000C484A" w:rsidRPr="00B55554" w:rsidRDefault="00C207B1" w:rsidP="00C2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(kWh/m</w:t>
            </w: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yr</w:t>
            </w:r>
            <w:proofErr w:type="spellEnd"/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kgCO</w:t>
            </w: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2</w:t>
            </w: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e/m</w:t>
            </w: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yr</w:t>
            </w:r>
            <w:proofErr w:type="spellEnd"/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  <w:p w14:paraId="1A4369AD" w14:textId="77777777" w:rsidR="00B20AFB" w:rsidRPr="00B55554" w:rsidRDefault="00B20AFB" w:rsidP="00C2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2D5A11B" w14:textId="56459D24" w:rsidR="00FD0288" w:rsidRPr="00B55554" w:rsidRDefault="00C207B1" w:rsidP="00C2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Comparison to baseline emissions if available (</w:t>
            </w:r>
            <w:proofErr w:type="spellStart"/>
            <w:r w:rsidR="0008136A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  <w:proofErr w:type="spellEnd"/>
            <w:r w:rsidR="00140D2A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40% improvement over baseline).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28F3C" w14:textId="77777777" w:rsidR="00FD0288" w:rsidRPr="00B55554" w:rsidRDefault="00FD0288" w:rsidP="00A320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0288" w:rsidRPr="00A32077" w14:paraId="03CE493F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3391B" w14:textId="1A7CF4C4" w:rsidR="00FD0288" w:rsidRPr="00B55554" w:rsidRDefault="00256D38" w:rsidP="00A32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Measure 2</w:t>
            </w:r>
            <w:r w:rsidR="00FD0288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207B1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–</w:t>
            </w:r>
            <w:r w:rsidR="00FD0288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207B1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Embodied</w:t>
            </w:r>
            <w:r w:rsidR="00D1095C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Carbon</w:t>
            </w:r>
          </w:p>
          <w:p w14:paraId="352EF0C5" w14:textId="27149CAF" w:rsidR="00D22775" w:rsidRPr="00B55554" w:rsidRDefault="00C207B1" w:rsidP="00C2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Please provide </w:t>
            </w:r>
            <w:r w:rsidR="00D22775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project’s embodied carbon for scope A1-C4 (</w:t>
            </w:r>
            <w:r w:rsidR="007A40CB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production through end of life</w:t>
            </w:r>
            <w:r w:rsidR="007B7683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excl. B6 and B7 operational energy and water use</w:t>
            </w:r>
            <w:r w:rsidR="007A40CB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="00761051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 Use GIA.</w:t>
            </w:r>
          </w:p>
          <w:p w14:paraId="67AC39E3" w14:textId="77777777" w:rsidR="00B20AFB" w:rsidRPr="00B55554" w:rsidRDefault="00B20AFB" w:rsidP="00C2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02A97B9" w14:textId="0CDF2572" w:rsidR="00FD0288" w:rsidRPr="00B55554" w:rsidRDefault="00B20AFB" w:rsidP="00C2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C207B1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kgCO</w:t>
            </w:r>
            <w:r w:rsidR="00C207B1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2</w:t>
            </w:r>
            <w:r w:rsidR="00C207B1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e/floor area m</w:t>
            </w:r>
            <w:r w:rsidR="00C207B1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="00C207B1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  <w:p w14:paraId="52BBE222" w14:textId="77777777" w:rsidR="00B20AFB" w:rsidRPr="00B55554" w:rsidRDefault="00B20AFB" w:rsidP="00C207B1">
            <w:pPr>
              <w:spacing w:after="0" w:line="240" w:lineRule="auto"/>
              <w:rPr>
                <w:rFonts w:ascii="Arial" w:hAnsi="Arial" w:cs="Arial"/>
              </w:rPr>
            </w:pPr>
          </w:p>
          <w:p w14:paraId="78CA6B18" w14:textId="42A86F1F" w:rsidR="0008136A" w:rsidRPr="00B55554" w:rsidRDefault="00000000" w:rsidP="00D47B8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08136A" w:rsidRPr="00B5555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Further RICS guidance</w:t>
              </w:r>
            </w:hyperlink>
            <w:r w:rsidR="0008136A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B7899" w14:textId="77777777" w:rsidR="00FD0288" w:rsidRPr="00B55554" w:rsidRDefault="00FD0288" w:rsidP="00A320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0288" w:rsidRPr="00A32077" w14:paraId="567CBC03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F1C1E" w14:textId="003A97FD" w:rsidR="00FD0288" w:rsidRPr="00B55554" w:rsidRDefault="00FD0288" w:rsidP="00A320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Measure </w:t>
            </w:r>
            <w:r w:rsidR="00256D38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- Water</w:t>
            </w:r>
          </w:p>
          <w:p w14:paraId="581919AC" w14:textId="63EF7A28" w:rsidR="00B30039" w:rsidRPr="00B55554" w:rsidRDefault="00C207B1" w:rsidP="00A32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has scheme implemented measures to reduce water usage?</w:t>
            </w:r>
            <w:r w:rsidR="00BC1BA5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State water usage in litres/person/year</w:t>
            </w:r>
            <w:r w:rsidR="00B30039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E8072A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B30039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State </w:t>
            </w:r>
            <w:proofErr w:type="spellStart"/>
            <w:r w:rsidR="00B30039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</w:t>
            </w:r>
            <w:proofErr w:type="spellEnd"/>
            <w:r w:rsidR="00B30039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/blackwater </w:t>
            </w:r>
            <w:r w:rsidR="00BC371E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strategy, if applicable.</w:t>
            </w:r>
          </w:p>
          <w:p w14:paraId="11306408" w14:textId="69D704B2" w:rsidR="000C484A" w:rsidRPr="00B55554" w:rsidRDefault="000C484A" w:rsidP="00D47B8D">
            <w:pPr>
              <w:spacing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en-GB"/>
              </w:rPr>
              <w:t>Provide up to 5 bullet points</w:t>
            </w:r>
            <w:r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A4A30" w14:textId="35B831E5" w:rsidR="00A2337A" w:rsidRPr="00B55554" w:rsidRDefault="00A2337A" w:rsidP="001E4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D0288" w:rsidRPr="00A32077" w14:paraId="2906841D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CBE72" w14:textId="62E56A26" w:rsidR="00FD0288" w:rsidRPr="00B55554" w:rsidRDefault="00256D38" w:rsidP="00A32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Measure </w:t>
            </w:r>
            <w:r w:rsidR="00C207B1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FD0288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- Wellness</w:t>
            </w:r>
          </w:p>
          <w:p w14:paraId="05CED9D9" w14:textId="0424CFF0" w:rsidR="00A2337A" w:rsidRPr="00B55554" w:rsidRDefault="00C207B1" w:rsidP="00A32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How has </w:t>
            </w:r>
            <w:r w:rsidR="000A5FEA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scheme implemented measures to improve </w:t>
            </w:r>
            <w:r w:rsidR="0044051B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</w:t>
            </w: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ellbeing?</w:t>
            </w:r>
            <w:r w:rsidR="00DA539B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A5FEA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 example</w:t>
            </w:r>
            <w:r w:rsidR="005A0D9A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</w:p>
          <w:p w14:paraId="7EA33226" w14:textId="41B5CD60" w:rsidR="005A0D9A" w:rsidRPr="00B55554" w:rsidRDefault="005A0D9A" w:rsidP="005A0D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Indoor air quality, including materials selection</w:t>
            </w:r>
          </w:p>
          <w:p w14:paraId="7694B6AF" w14:textId="3C9E4508" w:rsidR="005A0D9A" w:rsidRPr="00B55554" w:rsidRDefault="003360CE" w:rsidP="005A0D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Activity and transports connections</w:t>
            </w:r>
          </w:p>
          <w:p w14:paraId="1ECB0F5D" w14:textId="72E02206" w:rsidR="00C85C2C" w:rsidRPr="00B55554" w:rsidRDefault="00C85C2C" w:rsidP="005A0D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Mental health, wellbeing, inclusion</w:t>
            </w:r>
          </w:p>
          <w:p w14:paraId="1B86457B" w14:textId="6E0DEB80" w:rsidR="00A744B4" w:rsidRPr="00B55554" w:rsidRDefault="00A744B4" w:rsidP="005A0D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occupancy evaluations</w:t>
            </w:r>
          </w:p>
          <w:p w14:paraId="5CCA98F4" w14:textId="5B3D1AD9" w:rsidR="000C484A" w:rsidRPr="00B55554" w:rsidRDefault="000C484A" w:rsidP="00D47B8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Provide up to 5 bullet points.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AAF5E" w14:textId="6A4E087B" w:rsidR="00A2337A" w:rsidRPr="00B55554" w:rsidRDefault="00A2337A" w:rsidP="001E4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D0288" w:rsidRPr="00A32077" w14:paraId="269C7136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9C9B5" w14:textId="6F3F9DBC" w:rsidR="00FD0288" w:rsidRPr="00B55554" w:rsidRDefault="00256D38" w:rsidP="00A320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Measure </w:t>
            </w:r>
            <w:r w:rsidR="00C207B1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="00FD0288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9577C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–</w:t>
            </w:r>
            <w:r w:rsidR="00FD0288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207B1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Biodiversity</w:t>
            </w:r>
            <w:r w:rsidR="0029577C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Ecology</w:t>
            </w:r>
          </w:p>
          <w:p w14:paraId="69F207B0" w14:textId="259C0991" w:rsidR="00A2337A" w:rsidRPr="00B55554" w:rsidRDefault="00A2337A" w:rsidP="00A32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has</w:t>
            </w:r>
            <w:r w:rsidR="000A5FEA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</w:t>
            </w:r>
            <w:r w:rsidR="00C207B1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scheme implemented measures to improve </w:t>
            </w:r>
            <w:r w:rsidR="0044051B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  <w:r w:rsidR="00C207B1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iodiversity?</w:t>
            </w:r>
            <w:r w:rsidR="00155F41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A5FEA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 example:</w:t>
            </w:r>
          </w:p>
          <w:p w14:paraId="3BF6565E" w14:textId="1AFBE7E0" w:rsidR="00155F41" w:rsidRPr="00B55554" w:rsidRDefault="000A5FEA" w:rsidP="00155F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Climate resilience strategy</w:t>
            </w:r>
          </w:p>
          <w:p w14:paraId="1661CE0E" w14:textId="1349E6CF" w:rsidR="000A5FEA" w:rsidRPr="00B55554" w:rsidRDefault="000A5FEA" w:rsidP="00155F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Use of green </w:t>
            </w:r>
            <w:r w:rsidR="00354F90"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infrastructure</w:t>
            </w:r>
          </w:p>
          <w:p w14:paraId="152844A8" w14:textId="66456F8A" w:rsidR="0044051B" w:rsidRPr="00B55554" w:rsidRDefault="0044051B" w:rsidP="00155F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Connections to green corridors</w:t>
            </w:r>
          </w:p>
          <w:p w14:paraId="10D4F6C6" w14:textId="21E43F7D" w:rsidR="00206058" w:rsidRPr="00B55554" w:rsidRDefault="00206058" w:rsidP="00155F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Flora and fauna</w:t>
            </w:r>
          </w:p>
          <w:p w14:paraId="238BD0B2" w14:textId="523BD684" w:rsidR="000C484A" w:rsidRPr="00B55554" w:rsidRDefault="000C484A" w:rsidP="00D47B8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Provide up to 5 bullet points.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20F29" w14:textId="77777777" w:rsidR="00FD0288" w:rsidRPr="00B55554" w:rsidRDefault="00FD0288" w:rsidP="00A320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207B1" w:rsidRPr="00A32077" w14:paraId="6C92FEF0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A7C9" w14:textId="325296CD" w:rsidR="00C207B1" w:rsidRPr="00B55554" w:rsidRDefault="00C207B1" w:rsidP="00C2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Measure 6 </w:t>
            </w:r>
            <w:r w:rsidR="00206058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–</w:t>
            </w: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06058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Wider Strategy</w:t>
            </w:r>
            <w:r w:rsidR="00124425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Additional Information</w:t>
            </w:r>
          </w:p>
          <w:p w14:paraId="72796113" w14:textId="1E967A40" w:rsidR="00CC36C5" w:rsidRPr="00B55554" w:rsidRDefault="00CC36C5" w:rsidP="00C2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 this area to talk about your wider sustainability strategy, for example:</w:t>
            </w:r>
          </w:p>
          <w:p w14:paraId="72CD8FEB" w14:textId="4BB58CC0" w:rsidR="00A2337A" w:rsidRPr="00B55554" w:rsidRDefault="00A2337A" w:rsidP="00A32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3096616" w14:textId="77777777" w:rsidR="00CC36C5" w:rsidRPr="00B55554" w:rsidRDefault="00A2337A" w:rsidP="002060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has this project gone above and beyond regulatory requirements to be an exemplar for new sustainable approaches?</w:t>
            </w:r>
          </w:p>
          <w:p w14:paraId="09EB6A5E" w14:textId="6FD1FE58" w:rsidR="00A2337A" w:rsidRPr="00B55554" w:rsidRDefault="00A2337A" w:rsidP="002060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has this project challenged current thinking on sustainable practice to create meaningful, replicable sustainable practices in architecture?</w:t>
            </w:r>
          </w:p>
          <w:p w14:paraId="66175FD7" w14:textId="49536D99" w:rsidR="00B42682" w:rsidRPr="00B55554" w:rsidRDefault="00B42682" w:rsidP="002060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does this fit into a circular economy?</w:t>
            </w:r>
          </w:p>
          <w:p w14:paraId="20A05CD4" w14:textId="585B864B" w:rsidR="00885B99" w:rsidRPr="00B55554" w:rsidRDefault="00885B99" w:rsidP="002060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 have you done/will you do in terms of post-occupancy evaluations?</w:t>
            </w:r>
          </w:p>
          <w:p w14:paraId="4A3BCCF4" w14:textId="7B5F7679" w:rsidR="00885B99" w:rsidRPr="00B55554" w:rsidRDefault="00675951" w:rsidP="002060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 are the key takeaways/lessons learnt</w:t>
            </w:r>
            <w:r w:rsidR="001344C8"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(aspiration versus reality)?</w:t>
            </w:r>
          </w:p>
          <w:p w14:paraId="7E02CDBD" w14:textId="25700E4A" w:rsidR="00A2337A" w:rsidRPr="00B55554" w:rsidRDefault="00A2337A" w:rsidP="002060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 is the key sustainability message you want others to take away from this project?</w:t>
            </w:r>
          </w:p>
          <w:p w14:paraId="5CFFB52D" w14:textId="2F4CC5A0" w:rsidR="00B42682" w:rsidRPr="00B55554" w:rsidRDefault="00124425" w:rsidP="00AD6A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there anything else</w:t>
            </w:r>
            <w:r w:rsidR="00AD6AFF"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 would like to add that is not covered in the above questions?</w:t>
            </w:r>
          </w:p>
          <w:p w14:paraId="11F3B75B" w14:textId="4A0B5EFD" w:rsidR="00206058" w:rsidRPr="00B55554" w:rsidRDefault="00206058" w:rsidP="00D47B8D">
            <w:pPr>
              <w:spacing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Provide </w:t>
            </w:r>
            <w:r w:rsidR="00D47B8D"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up to </w:t>
            </w:r>
            <w:r w:rsidRPr="00B55554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10 bullet points.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D5E1" w14:textId="1167FC2C" w:rsidR="00A2337A" w:rsidRPr="00B55554" w:rsidRDefault="00A2337A" w:rsidP="00A23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F1354" w:rsidRPr="00A32077" w14:paraId="49B13B63" w14:textId="77777777" w:rsidTr="00352ECC">
        <w:trPr>
          <w:cantSplit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FFC9" w14:textId="7EE7E055" w:rsidR="00AF1354" w:rsidRPr="00B55554" w:rsidRDefault="00AF1354" w:rsidP="00C2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Feedback on the </w:t>
            </w:r>
            <w:r w:rsidR="00546400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update</w:t>
            </w:r>
            <w:r w:rsidR="00253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="00546400"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5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Sustainability Award questionnaire?</w:t>
            </w:r>
          </w:p>
          <w:p w14:paraId="4E2B9FBB" w14:textId="77777777" w:rsidR="00144E6C" w:rsidRPr="00B55554" w:rsidRDefault="00144E6C" w:rsidP="00144E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there any metrics not covered that you would like to share?</w:t>
            </w:r>
          </w:p>
          <w:p w14:paraId="1A18D779" w14:textId="6D8AAD01" w:rsidR="00144E6C" w:rsidRPr="00B55554" w:rsidRDefault="00144E6C" w:rsidP="00D47B8D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</w:t>
            </w:r>
            <w:r w:rsidR="00124425"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there any questions that we should change</w:t>
            </w:r>
            <w:r w:rsidR="00AD6AFF" w:rsidRPr="00B555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delete, or add?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07F6" w14:textId="77777777" w:rsidR="00AF1354" w:rsidRPr="00B55554" w:rsidRDefault="00AF1354" w:rsidP="00A23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4976543" w14:textId="4EC32061" w:rsidR="00AA6E6D" w:rsidRDefault="00AA6E6D" w:rsidP="00DC07E5">
      <w:pPr>
        <w:rPr>
          <w:rFonts w:ascii="Roboto" w:hAnsi="Roboto"/>
          <w:sz w:val="20"/>
          <w:szCs w:val="20"/>
        </w:rPr>
      </w:pPr>
    </w:p>
    <w:p w14:paraId="2EBE0660" w14:textId="4B07623F" w:rsidR="001A5BAF" w:rsidRPr="001A5BAF" w:rsidRDefault="001A5BAF" w:rsidP="001A5BAF">
      <w:pPr>
        <w:tabs>
          <w:tab w:val="left" w:pos="2880"/>
        </w:tabs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</w:p>
    <w:sectPr w:rsidR="001A5BAF" w:rsidRPr="001A5BAF" w:rsidSect="00C23E5E">
      <w:footerReference w:type="default" r:id="rId15"/>
      <w:footerReference w:type="first" r:id="rId16"/>
      <w:pgSz w:w="11906" w:h="16838"/>
      <w:pgMar w:top="709" w:right="720" w:bottom="720" w:left="72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8F19" w14:textId="77777777" w:rsidR="00391685" w:rsidRDefault="00391685" w:rsidP="00204F4D">
      <w:pPr>
        <w:spacing w:after="0" w:line="240" w:lineRule="auto"/>
      </w:pPr>
      <w:r>
        <w:separator/>
      </w:r>
    </w:p>
  </w:endnote>
  <w:endnote w:type="continuationSeparator" w:id="0">
    <w:p w14:paraId="6C30BCE3" w14:textId="77777777" w:rsidR="00391685" w:rsidRDefault="00391685" w:rsidP="002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CAE7" w14:textId="5541FC93" w:rsidR="00A32077" w:rsidRPr="00C23E5E" w:rsidRDefault="00C23E5E" w:rsidP="00DA10AB">
    <w:pPr>
      <w:pStyle w:val="Header"/>
      <w:jc w:val="right"/>
      <w:rPr>
        <w:rFonts w:ascii="Tw Cen MT" w:hAnsi="Tw Cen MT"/>
        <w:color w:val="F94031"/>
        <w:sz w:val="20"/>
        <w:szCs w:val="20"/>
      </w:rPr>
    </w:pPr>
    <w:r w:rsidRPr="00C23E5E">
      <w:rPr>
        <w:rFonts w:ascii="Tw Cen MT" w:eastAsia="Times New Roman" w:hAnsi="Tw Cen MT" w:cs="Arial"/>
        <w:color w:val="F94031"/>
        <w:sz w:val="20"/>
        <w:szCs w:val="20"/>
        <w:lang w:eastAsia="en-GB"/>
      </w:rPr>
      <w:t xml:space="preserve">Unique 5-digit letter-number code: </w:t>
    </w:r>
    <w:r w:rsidRPr="00C23E5E">
      <w:rPr>
        <w:rFonts w:ascii="Tw Cen MT" w:hAnsi="Tw Cen MT"/>
        <w:color w:val="F94031"/>
        <w:sz w:val="20"/>
        <w:szCs w:val="20"/>
      </w:rPr>
      <w:ptab w:relativeTo="margin" w:alignment="center" w:leader="none"/>
    </w:r>
    <w:r w:rsidRPr="00C23E5E">
      <w:rPr>
        <w:rFonts w:ascii="Tw Cen MT" w:hAnsi="Tw Cen MT"/>
        <w:color w:val="F94031"/>
        <w:sz w:val="20"/>
        <w:szCs w:val="20"/>
      </w:rPr>
      <w:t xml:space="preserve">AIA </w:t>
    </w:r>
    <w:r w:rsidR="00133646">
      <w:rPr>
        <w:rFonts w:ascii="Tw Cen MT" w:hAnsi="Tw Cen MT"/>
        <w:color w:val="F94031"/>
        <w:sz w:val="20"/>
        <w:szCs w:val="20"/>
      </w:rPr>
      <w:t>UK Design Awards 202</w:t>
    </w:r>
    <w:r w:rsidR="00D113C5">
      <w:rPr>
        <w:rFonts w:ascii="Tw Cen MT" w:hAnsi="Tw Cen MT"/>
        <w:color w:val="F94031"/>
        <w:sz w:val="20"/>
        <w:szCs w:val="20"/>
      </w:rPr>
      <w:t>3</w:t>
    </w:r>
    <w:r w:rsidRPr="00C23E5E">
      <w:rPr>
        <w:rFonts w:ascii="Tw Cen MT" w:hAnsi="Tw Cen MT"/>
        <w:color w:val="F94031"/>
        <w:sz w:val="20"/>
        <w:szCs w:val="20"/>
      </w:rPr>
      <w:ptab w:relativeTo="margin" w:alignment="right" w:leader="none"/>
    </w:r>
    <w:sdt>
      <w:sdtPr>
        <w:rPr>
          <w:rFonts w:ascii="Tw Cen MT" w:hAnsi="Tw Cen MT"/>
          <w:color w:val="F94031"/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Content>
        <w:r w:rsidRPr="00C23E5E">
          <w:rPr>
            <w:rFonts w:ascii="Tw Cen MT" w:hAnsi="Tw Cen MT"/>
            <w:color w:val="F94031"/>
            <w:sz w:val="20"/>
            <w:szCs w:val="20"/>
          </w:rPr>
          <w:t xml:space="preserve">Page </w:t>
        </w:r>
        <w:r w:rsidRPr="00C23E5E">
          <w:rPr>
            <w:rFonts w:ascii="Tw Cen MT" w:hAnsi="Tw Cen MT"/>
            <w:b/>
            <w:bCs/>
            <w:color w:val="F94031"/>
            <w:sz w:val="20"/>
            <w:szCs w:val="20"/>
          </w:rPr>
          <w:fldChar w:fldCharType="begin"/>
        </w:r>
        <w:r w:rsidRPr="00C23E5E">
          <w:rPr>
            <w:rFonts w:ascii="Tw Cen MT" w:hAnsi="Tw Cen MT"/>
            <w:b/>
            <w:bCs/>
            <w:color w:val="F94031"/>
            <w:sz w:val="20"/>
            <w:szCs w:val="20"/>
          </w:rPr>
          <w:instrText xml:space="preserve"> PAGE </w:instrText>
        </w:r>
        <w:r w:rsidRPr="00C23E5E">
          <w:rPr>
            <w:rFonts w:ascii="Tw Cen MT" w:hAnsi="Tw Cen MT"/>
            <w:b/>
            <w:bCs/>
            <w:color w:val="F94031"/>
            <w:sz w:val="20"/>
            <w:szCs w:val="20"/>
          </w:rPr>
          <w:fldChar w:fldCharType="separate"/>
        </w:r>
        <w:r w:rsidR="00133646">
          <w:rPr>
            <w:rFonts w:ascii="Tw Cen MT" w:hAnsi="Tw Cen MT"/>
            <w:b/>
            <w:bCs/>
            <w:noProof/>
            <w:color w:val="F94031"/>
            <w:sz w:val="20"/>
            <w:szCs w:val="20"/>
          </w:rPr>
          <w:t>4</w:t>
        </w:r>
        <w:r w:rsidRPr="00C23E5E">
          <w:rPr>
            <w:rFonts w:ascii="Tw Cen MT" w:hAnsi="Tw Cen MT"/>
            <w:b/>
            <w:bCs/>
            <w:color w:val="F94031"/>
            <w:sz w:val="20"/>
            <w:szCs w:val="20"/>
          </w:rPr>
          <w:fldChar w:fldCharType="end"/>
        </w:r>
        <w:r w:rsidRPr="00C23E5E">
          <w:rPr>
            <w:rFonts w:ascii="Tw Cen MT" w:hAnsi="Tw Cen MT"/>
            <w:color w:val="F94031"/>
            <w:sz w:val="20"/>
            <w:szCs w:val="20"/>
          </w:rPr>
          <w:t xml:space="preserve"> of </w:t>
        </w:r>
        <w:r w:rsidRPr="00C23E5E">
          <w:rPr>
            <w:rFonts w:ascii="Tw Cen MT" w:hAnsi="Tw Cen MT"/>
            <w:b/>
            <w:bCs/>
            <w:color w:val="F94031"/>
            <w:sz w:val="20"/>
            <w:szCs w:val="20"/>
          </w:rPr>
          <w:fldChar w:fldCharType="begin"/>
        </w:r>
        <w:r w:rsidRPr="00C23E5E">
          <w:rPr>
            <w:rFonts w:ascii="Tw Cen MT" w:hAnsi="Tw Cen MT"/>
            <w:b/>
            <w:bCs/>
            <w:color w:val="F94031"/>
            <w:sz w:val="20"/>
            <w:szCs w:val="20"/>
          </w:rPr>
          <w:instrText xml:space="preserve"> NUMPAGES  </w:instrText>
        </w:r>
        <w:r w:rsidRPr="00C23E5E">
          <w:rPr>
            <w:rFonts w:ascii="Tw Cen MT" w:hAnsi="Tw Cen MT"/>
            <w:b/>
            <w:bCs/>
            <w:color w:val="F94031"/>
            <w:sz w:val="20"/>
            <w:szCs w:val="20"/>
          </w:rPr>
          <w:fldChar w:fldCharType="separate"/>
        </w:r>
        <w:r w:rsidR="00133646">
          <w:rPr>
            <w:rFonts w:ascii="Tw Cen MT" w:hAnsi="Tw Cen MT"/>
            <w:b/>
            <w:bCs/>
            <w:noProof/>
            <w:color w:val="F94031"/>
            <w:sz w:val="20"/>
            <w:szCs w:val="20"/>
          </w:rPr>
          <w:t>4</w:t>
        </w:r>
        <w:r w:rsidRPr="00C23E5E">
          <w:rPr>
            <w:rFonts w:ascii="Tw Cen MT" w:hAnsi="Tw Cen MT"/>
            <w:b/>
            <w:bCs/>
            <w:color w:val="F94031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BAA" w14:textId="0B4E5C93" w:rsidR="0061641C" w:rsidRPr="00C23E5E" w:rsidRDefault="0014416A" w:rsidP="0061641C">
    <w:pPr>
      <w:pStyle w:val="Header"/>
      <w:jc w:val="right"/>
      <w:rPr>
        <w:rFonts w:ascii="Tw Cen MT" w:hAnsi="Tw Cen MT"/>
        <w:color w:val="F94031"/>
        <w:sz w:val="20"/>
        <w:szCs w:val="20"/>
      </w:rPr>
    </w:pPr>
    <w:r w:rsidRPr="00C23E5E">
      <w:rPr>
        <w:rFonts w:ascii="Tw Cen MT" w:eastAsia="Times New Roman" w:hAnsi="Tw Cen MT" w:cs="Arial"/>
        <w:color w:val="F94031"/>
        <w:sz w:val="20"/>
        <w:szCs w:val="20"/>
        <w:lang w:eastAsia="en-GB"/>
      </w:rPr>
      <w:t xml:space="preserve">Unique 5-digit letter-number code: </w:t>
    </w:r>
    <w:r w:rsidRPr="00C23E5E">
      <w:rPr>
        <w:rFonts w:ascii="Tw Cen MT" w:hAnsi="Tw Cen MT"/>
        <w:sz w:val="20"/>
        <w:szCs w:val="20"/>
      </w:rPr>
      <w:ptab w:relativeTo="margin" w:alignment="center" w:leader="none"/>
    </w:r>
    <w:r w:rsidRPr="00C23E5E">
      <w:rPr>
        <w:rFonts w:ascii="Tw Cen MT" w:hAnsi="Tw Cen MT"/>
        <w:color w:val="F94031"/>
        <w:sz w:val="20"/>
        <w:szCs w:val="20"/>
      </w:rPr>
      <w:t xml:space="preserve">AIA UK Design Awards 2021 </w:t>
    </w:r>
    <w:r w:rsidRPr="00C23E5E">
      <w:rPr>
        <w:rFonts w:ascii="Tw Cen MT" w:hAnsi="Tw Cen MT"/>
        <w:sz w:val="20"/>
        <w:szCs w:val="20"/>
      </w:rPr>
      <w:ptab w:relativeTo="margin" w:alignment="right" w:leader="none"/>
    </w:r>
    <w:sdt>
      <w:sdtPr>
        <w:rPr>
          <w:rFonts w:ascii="Tw Cen MT" w:hAnsi="Tw Cen MT"/>
          <w:color w:val="F94031"/>
          <w:sz w:val="20"/>
          <w:szCs w:val="20"/>
        </w:rPr>
        <w:id w:val="162052482"/>
        <w:docPartObj>
          <w:docPartGallery w:val="Page Numbers (Top of Page)"/>
          <w:docPartUnique/>
        </w:docPartObj>
      </w:sdtPr>
      <w:sdtContent>
        <w:r w:rsidR="00BB66FB" w:rsidRPr="00C23E5E">
          <w:rPr>
            <w:rFonts w:ascii="Tw Cen MT" w:hAnsi="Tw Cen MT"/>
            <w:color w:val="F94031"/>
            <w:sz w:val="20"/>
            <w:szCs w:val="20"/>
          </w:rPr>
          <w:t xml:space="preserve">Page </w:t>
        </w:r>
        <w:r w:rsidR="00BB66FB" w:rsidRPr="00C23E5E">
          <w:rPr>
            <w:rFonts w:ascii="Tw Cen MT" w:hAnsi="Tw Cen MT"/>
            <w:b/>
            <w:bCs/>
            <w:color w:val="F94031"/>
            <w:sz w:val="20"/>
            <w:szCs w:val="20"/>
          </w:rPr>
          <w:fldChar w:fldCharType="begin"/>
        </w:r>
        <w:r w:rsidR="00BB66FB" w:rsidRPr="00C23E5E">
          <w:rPr>
            <w:rFonts w:ascii="Tw Cen MT" w:hAnsi="Tw Cen MT"/>
            <w:b/>
            <w:bCs/>
            <w:color w:val="F94031"/>
            <w:sz w:val="20"/>
            <w:szCs w:val="20"/>
          </w:rPr>
          <w:instrText xml:space="preserve"> PAGE </w:instrText>
        </w:r>
        <w:r w:rsidR="00BB66FB" w:rsidRPr="00C23E5E">
          <w:rPr>
            <w:rFonts w:ascii="Tw Cen MT" w:hAnsi="Tw Cen MT"/>
            <w:b/>
            <w:bCs/>
            <w:color w:val="F94031"/>
            <w:sz w:val="20"/>
            <w:szCs w:val="20"/>
          </w:rPr>
          <w:fldChar w:fldCharType="separate"/>
        </w:r>
        <w:r w:rsidR="00BB66FB" w:rsidRPr="00C23E5E">
          <w:rPr>
            <w:rFonts w:ascii="Tw Cen MT" w:hAnsi="Tw Cen MT"/>
            <w:b/>
            <w:bCs/>
            <w:color w:val="F94031"/>
            <w:sz w:val="20"/>
            <w:szCs w:val="20"/>
          </w:rPr>
          <w:t>1</w:t>
        </w:r>
        <w:r w:rsidR="00BB66FB" w:rsidRPr="00C23E5E">
          <w:rPr>
            <w:rFonts w:ascii="Tw Cen MT" w:hAnsi="Tw Cen MT"/>
            <w:b/>
            <w:bCs/>
            <w:color w:val="F94031"/>
            <w:sz w:val="20"/>
            <w:szCs w:val="20"/>
          </w:rPr>
          <w:fldChar w:fldCharType="end"/>
        </w:r>
        <w:r w:rsidR="00BB66FB" w:rsidRPr="00C23E5E">
          <w:rPr>
            <w:rFonts w:ascii="Tw Cen MT" w:hAnsi="Tw Cen MT"/>
            <w:color w:val="F94031"/>
            <w:sz w:val="20"/>
            <w:szCs w:val="20"/>
          </w:rPr>
          <w:t xml:space="preserve"> of </w:t>
        </w:r>
        <w:r w:rsidR="00BB66FB" w:rsidRPr="00C23E5E">
          <w:rPr>
            <w:rFonts w:ascii="Tw Cen MT" w:hAnsi="Tw Cen MT"/>
            <w:b/>
            <w:bCs/>
            <w:color w:val="F94031"/>
            <w:sz w:val="20"/>
            <w:szCs w:val="20"/>
          </w:rPr>
          <w:fldChar w:fldCharType="begin"/>
        </w:r>
        <w:r w:rsidR="00BB66FB" w:rsidRPr="00C23E5E">
          <w:rPr>
            <w:rFonts w:ascii="Tw Cen MT" w:hAnsi="Tw Cen MT"/>
            <w:b/>
            <w:bCs/>
            <w:color w:val="F94031"/>
            <w:sz w:val="20"/>
            <w:szCs w:val="20"/>
          </w:rPr>
          <w:instrText xml:space="preserve"> NUMPAGES  </w:instrText>
        </w:r>
        <w:r w:rsidR="00BB66FB" w:rsidRPr="00C23E5E">
          <w:rPr>
            <w:rFonts w:ascii="Tw Cen MT" w:hAnsi="Tw Cen MT"/>
            <w:b/>
            <w:bCs/>
            <w:color w:val="F94031"/>
            <w:sz w:val="20"/>
            <w:szCs w:val="20"/>
          </w:rPr>
          <w:fldChar w:fldCharType="separate"/>
        </w:r>
        <w:r w:rsidR="00BB66FB" w:rsidRPr="00C23E5E">
          <w:rPr>
            <w:rFonts w:ascii="Tw Cen MT" w:hAnsi="Tw Cen MT"/>
            <w:b/>
            <w:bCs/>
            <w:color w:val="F94031"/>
            <w:sz w:val="20"/>
            <w:szCs w:val="20"/>
          </w:rPr>
          <w:t>3</w:t>
        </w:r>
        <w:r w:rsidR="00BB66FB" w:rsidRPr="00C23E5E">
          <w:rPr>
            <w:rFonts w:ascii="Tw Cen MT" w:hAnsi="Tw Cen MT"/>
            <w:b/>
            <w:bCs/>
            <w:color w:val="F9403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10F1" w14:textId="77777777" w:rsidR="00391685" w:rsidRDefault="00391685" w:rsidP="00204F4D">
      <w:pPr>
        <w:spacing w:after="0" w:line="240" w:lineRule="auto"/>
      </w:pPr>
      <w:r>
        <w:separator/>
      </w:r>
    </w:p>
  </w:footnote>
  <w:footnote w:type="continuationSeparator" w:id="0">
    <w:p w14:paraId="4D20CE57" w14:textId="77777777" w:rsidR="00391685" w:rsidRDefault="00391685" w:rsidP="0020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865"/>
    <w:multiLevelType w:val="hybridMultilevel"/>
    <w:tmpl w:val="7C18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4A89"/>
    <w:multiLevelType w:val="hybridMultilevel"/>
    <w:tmpl w:val="7C18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783"/>
    <w:multiLevelType w:val="hybridMultilevel"/>
    <w:tmpl w:val="1FCE7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3D09"/>
    <w:multiLevelType w:val="hybridMultilevel"/>
    <w:tmpl w:val="5F44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B6238"/>
    <w:multiLevelType w:val="hybridMultilevel"/>
    <w:tmpl w:val="A974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2A7E"/>
    <w:multiLevelType w:val="hybridMultilevel"/>
    <w:tmpl w:val="97A0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F300E"/>
    <w:multiLevelType w:val="hybridMultilevel"/>
    <w:tmpl w:val="B0844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76E32"/>
    <w:multiLevelType w:val="hybridMultilevel"/>
    <w:tmpl w:val="8EE0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2A3A"/>
    <w:multiLevelType w:val="hybridMultilevel"/>
    <w:tmpl w:val="5A9E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F0448"/>
    <w:multiLevelType w:val="hybridMultilevel"/>
    <w:tmpl w:val="D3C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026B"/>
    <w:multiLevelType w:val="hybridMultilevel"/>
    <w:tmpl w:val="99D4C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D411F"/>
    <w:multiLevelType w:val="hybridMultilevel"/>
    <w:tmpl w:val="FDBE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B5212"/>
    <w:multiLevelType w:val="hybridMultilevel"/>
    <w:tmpl w:val="A5148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E20D8"/>
    <w:multiLevelType w:val="hybridMultilevel"/>
    <w:tmpl w:val="7C18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80285"/>
    <w:multiLevelType w:val="hybridMultilevel"/>
    <w:tmpl w:val="A40C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B0ECA"/>
    <w:multiLevelType w:val="hybridMultilevel"/>
    <w:tmpl w:val="11C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856367">
    <w:abstractNumId w:val="3"/>
  </w:num>
  <w:num w:numId="2" w16cid:durableId="1562667007">
    <w:abstractNumId w:val="4"/>
  </w:num>
  <w:num w:numId="3" w16cid:durableId="1087195909">
    <w:abstractNumId w:val="8"/>
  </w:num>
  <w:num w:numId="4" w16cid:durableId="990256608">
    <w:abstractNumId w:val="6"/>
  </w:num>
  <w:num w:numId="5" w16cid:durableId="1220701838">
    <w:abstractNumId w:val="12"/>
  </w:num>
  <w:num w:numId="6" w16cid:durableId="350035241">
    <w:abstractNumId w:val="2"/>
  </w:num>
  <w:num w:numId="7" w16cid:durableId="1375276402">
    <w:abstractNumId w:val="11"/>
  </w:num>
  <w:num w:numId="8" w16cid:durableId="461310768">
    <w:abstractNumId w:val="10"/>
  </w:num>
  <w:num w:numId="9" w16cid:durableId="2075740632">
    <w:abstractNumId w:val="5"/>
  </w:num>
  <w:num w:numId="10" w16cid:durableId="162164878">
    <w:abstractNumId w:val="9"/>
  </w:num>
  <w:num w:numId="11" w16cid:durableId="90663524">
    <w:abstractNumId w:val="13"/>
  </w:num>
  <w:num w:numId="12" w16cid:durableId="892159090">
    <w:abstractNumId w:val="0"/>
  </w:num>
  <w:num w:numId="13" w16cid:durableId="357395158">
    <w:abstractNumId w:val="1"/>
  </w:num>
  <w:num w:numId="14" w16cid:durableId="369769171">
    <w:abstractNumId w:val="7"/>
  </w:num>
  <w:num w:numId="15" w16cid:durableId="1116683488">
    <w:abstractNumId w:val="15"/>
  </w:num>
  <w:num w:numId="16" w16cid:durableId="16921443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82"/>
    <w:rsid w:val="00006E74"/>
    <w:rsid w:val="00041C17"/>
    <w:rsid w:val="000517C8"/>
    <w:rsid w:val="0008136A"/>
    <w:rsid w:val="000A5FEA"/>
    <w:rsid w:val="000A67F6"/>
    <w:rsid w:val="000C484A"/>
    <w:rsid w:val="000D08F4"/>
    <w:rsid w:val="000D1C27"/>
    <w:rsid w:val="000D395D"/>
    <w:rsid w:val="000F6162"/>
    <w:rsid w:val="00103547"/>
    <w:rsid w:val="001125F8"/>
    <w:rsid w:val="00113417"/>
    <w:rsid w:val="00124425"/>
    <w:rsid w:val="00133646"/>
    <w:rsid w:val="001344C8"/>
    <w:rsid w:val="00140D2A"/>
    <w:rsid w:val="0014416A"/>
    <w:rsid w:val="00144E6C"/>
    <w:rsid w:val="00155F41"/>
    <w:rsid w:val="00191D12"/>
    <w:rsid w:val="001A0414"/>
    <w:rsid w:val="001A5BAF"/>
    <w:rsid w:val="001B4AC6"/>
    <w:rsid w:val="001C60EF"/>
    <w:rsid w:val="001E4144"/>
    <w:rsid w:val="001E4A25"/>
    <w:rsid w:val="001F302A"/>
    <w:rsid w:val="001F3C12"/>
    <w:rsid w:val="00204F4D"/>
    <w:rsid w:val="00206058"/>
    <w:rsid w:val="002133DD"/>
    <w:rsid w:val="00213E39"/>
    <w:rsid w:val="002165E0"/>
    <w:rsid w:val="00216D98"/>
    <w:rsid w:val="00226DB0"/>
    <w:rsid w:val="00237C48"/>
    <w:rsid w:val="002450EC"/>
    <w:rsid w:val="002524BC"/>
    <w:rsid w:val="002531DF"/>
    <w:rsid w:val="00256D38"/>
    <w:rsid w:val="00266CF9"/>
    <w:rsid w:val="00270CFC"/>
    <w:rsid w:val="00274940"/>
    <w:rsid w:val="0029577C"/>
    <w:rsid w:val="002C4687"/>
    <w:rsid w:val="002D6760"/>
    <w:rsid w:val="003018E4"/>
    <w:rsid w:val="00314F8F"/>
    <w:rsid w:val="00320ABF"/>
    <w:rsid w:val="0032464C"/>
    <w:rsid w:val="003360CE"/>
    <w:rsid w:val="00343D68"/>
    <w:rsid w:val="00352ECC"/>
    <w:rsid w:val="00354F90"/>
    <w:rsid w:val="00363307"/>
    <w:rsid w:val="003754E6"/>
    <w:rsid w:val="0038719E"/>
    <w:rsid w:val="00391685"/>
    <w:rsid w:val="00395EE1"/>
    <w:rsid w:val="003D7AFB"/>
    <w:rsid w:val="003E7DE0"/>
    <w:rsid w:val="003F3C0A"/>
    <w:rsid w:val="003F46CF"/>
    <w:rsid w:val="00423863"/>
    <w:rsid w:val="0044051B"/>
    <w:rsid w:val="00456B38"/>
    <w:rsid w:val="0046330B"/>
    <w:rsid w:val="00474640"/>
    <w:rsid w:val="004800D5"/>
    <w:rsid w:val="004803CD"/>
    <w:rsid w:val="004A0537"/>
    <w:rsid w:val="004A5439"/>
    <w:rsid w:val="004B5AC7"/>
    <w:rsid w:val="004B730E"/>
    <w:rsid w:val="004D755A"/>
    <w:rsid w:val="004F0D95"/>
    <w:rsid w:val="005141C6"/>
    <w:rsid w:val="00522B24"/>
    <w:rsid w:val="00527B11"/>
    <w:rsid w:val="00530882"/>
    <w:rsid w:val="0054430E"/>
    <w:rsid w:val="00546400"/>
    <w:rsid w:val="00550E1C"/>
    <w:rsid w:val="0058300A"/>
    <w:rsid w:val="00591612"/>
    <w:rsid w:val="005A0D9A"/>
    <w:rsid w:val="005C34C8"/>
    <w:rsid w:val="005C68A8"/>
    <w:rsid w:val="005C72AF"/>
    <w:rsid w:val="005E0128"/>
    <w:rsid w:val="0061641C"/>
    <w:rsid w:val="00626DB3"/>
    <w:rsid w:val="00631B63"/>
    <w:rsid w:val="00634FCD"/>
    <w:rsid w:val="00651578"/>
    <w:rsid w:val="0065446E"/>
    <w:rsid w:val="00675951"/>
    <w:rsid w:val="00682271"/>
    <w:rsid w:val="00685D6F"/>
    <w:rsid w:val="00692D72"/>
    <w:rsid w:val="006A5558"/>
    <w:rsid w:val="006B0FAD"/>
    <w:rsid w:val="006C5B28"/>
    <w:rsid w:val="006D6C3E"/>
    <w:rsid w:val="006E6A27"/>
    <w:rsid w:val="00705CA7"/>
    <w:rsid w:val="00707B11"/>
    <w:rsid w:val="00711BC4"/>
    <w:rsid w:val="0071640C"/>
    <w:rsid w:val="00754301"/>
    <w:rsid w:val="00761051"/>
    <w:rsid w:val="00764D32"/>
    <w:rsid w:val="00767E42"/>
    <w:rsid w:val="00775672"/>
    <w:rsid w:val="007867E6"/>
    <w:rsid w:val="00795829"/>
    <w:rsid w:val="007A40CB"/>
    <w:rsid w:val="007B7683"/>
    <w:rsid w:val="007C539C"/>
    <w:rsid w:val="007D0910"/>
    <w:rsid w:val="007D2582"/>
    <w:rsid w:val="007E310D"/>
    <w:rsid w:val="007F369C"/>
    <w:rsid w:val="00812E48"/>
    <w:rsid w:val="0083408C"/>
    <w:rsid w:val="00850269"/>
    <w:rsid w:val="00850D04"/>
    <w:rsid w:val="0086230E"/>
    <w:rsid w:val="0086340D"/>
    <w:rsid w:val="00867CC1"/>
    <w:rsid w:val="00885B99"/>
    <w:rsid w:val="00895315"/>
    <w:rsid w:val="008A1E92"/>
    <w:rsid w:val="008E5F7A"/>
    <w:rsid w:val="008E69AC"/>
    <w:rsid w:val="00904CE0"/>
    <w:rsid w:val="00972493"/>
    <w:rsid w:val="00975CEC"/>
    <w:rsid w:val="00990B46"/>
    <w:rsid w:val="009A1599"/>
    <w:rsid w:val="009B1832"/>
    <w:rsid w:val="009B4669"/>
    <w:rsid w:val="009B55FF"/>
    <w:rsid w:val="009E208E"/>
    <w:rsid w:val="009F5A80"/>
    <w:rsid w:val="00A0032C"/>
    <w:rsid w:val="00A11800"/>
    <w:rsid w:val="00A127C7"/>
    <w:rsid w:val="00A20E83"/>
    <w:rsid w:val="00A2337A"/>
    <w:rsid w:val="00A32077"/>
    <w:rsid w:val="00A4558E"/>
    <w:rsid w:val="00A604B1"/>
    <w:rsid w:val="00A617FE"/>
    <w:rsid w:val="00A744B4"/>
    <w:rsid w:val="00AA227D"/>
    <w:rsid w:val="00AA25F5"/>
    <w:rsid w:val="00AA6E6D"/>
    <w:rsid w:val="00AB7D79"/>
    <w:rsid w:val="00AD68BC"/>
    <w:rsid w:val="00AD6AFF"/>
    <w:rsid w:val="00AE431D"/>
    <w:rsid w:val="00AF1354"/>
    <w:rsid w:val="00AF3401"/>
    <w:rsid w:val="00B20AFB"/>
    <w:rsid w:val="00B30039"/>
    <w:rsid w:val="00B3206F"/>
    <w:rsid w:val="00B42682"/>
    <w:rsid w:val="00B55554"/>
    <w:rsid w:val="00B64306"/>
    <w:rsid w:val="00B728FB"/>
    <w:rsid w:val="00BB66FB"/>
    <w:rsid w:val="00BC1BA5"/>
    <w:rsid w:val="00BC371E"/>
    <w:rsid w:val="00BE5FFC"/>
    <w:rsid w:val="00BF3889"/>
    <w:rsid w:val="00C115D8"/>
    <w:rsid w:val="00C12439"/>
    <w:rsid w:val="00C207B1"/>
    <w:rsid w:val="00C22FB1"/>
    <w:rsid w:val="00C2375E"/>
    <w:rsid w:val="00C23E5E"/>
    <w:rsid w:val="00C31FCC"/>
    <w:rsid w:val="00C35262"/>
    <w:rsid w:val="00C4197E"/>
    <w:rsid w:val="00C5102F"/>
    <w:rsid w:val="00C85C2C"/>
    <w:rsid w:val="00CA0350"/>
    <w:rsid w:val="00CB45F6"/>
    <w:rsid w:val="00CB544C"/>
    <w:rsid w:val="00CC36C5"/>
    <w:rsid w:val="00CE09EC"/>
    <w:rsid w:val="00CF74E7"/>
    <w:rsid w:val="00D1095C"/>
    <w:rsid w:val="00D113C5"/>
    <w:rsid w:val="00D22775"/>
    <w:rsid w:val="00D24010"/>
    <w:rsid w:val="00D33AAC"/>
    <w:rsid w:val="00D47B8D"/>
    <w:rsid w:val="00D54CED"/>
    <w:rsid w:val="00D555EC"/>
    <w:rsid w:val="00D556E8"/>
    <w:rsid w:val="00D775D2"/>
    <w:rsid w:val="00D77EA6"/>
    <w:rsid w:val="00D8509A"/>
    <w:rsid w:val="00D95E19"/>
    <w:rsid w:val="00DA10AB"/>
    <w:rsid w:val="00DA539B"/>
    <w:rsid w:val="00DA79D2"/>
    <w:rsid w:val="00DC07E5"/>
    <w:rsid w:val="00DD6CA5"/>
    <w:rsid w:val="00E0175E"/>
    <w:rsid w:val="00E060F1"/>
    <w:rsid w:val="00E47A72"/>
    <w:rsid w:val="00E516A1"/>
    <w:rsid w:val="00E706B0"/>
    <w:rsid w:val="00E8072A"/>
    <w:rsid w:val="00E86460"/>
    <w:rsid w:val="00E96391"/>
    <w:rsid w:val="00EA3446"/>
    <w:rsid w:val="00EB6084"/>
    <w:rsid w:val="00ED5BA4"/>
    <w:rsid w:val="00F07D60"/>
    <w:rsid w:val="00F12615"/>
    <w:rsid w:val="00F22680"/>
    <w:rsid w:val="00F34F54"/>
    <w:rsid w:val="00F61D27"/>
    <w:rsid w:val="00F62A71"/>
    <w:rsid w:val="00F76321"/>
    <w:rsid w:val="00F955ED"/>
    <w:rsid w:val="00F9697F"/>
    <w:rsid w:val="00FD0288"/>
    <w:rsid w:val="00FE1D35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3C8EE"/>
  <w15:chartTrackingRefBased/>
  <w15:docId w15:val="{579F8F73-3185-4F4E-929A-DB07969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97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F4D"/>
  </w:style>
  <w:style w:type="paragraph" w:styleId="Footer">
    <w:name w:val="footer"/>
    <w:basedOn w:val="Normal"/>
    <w:link w:val="FooterChar"/>
    <w:uiPriority w:val="99"/>
    <w:unhideWhenUsed/>
    <w:rsid w:val="002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F4D"/>
  </w:style>
  <w:style w:type="table" w:styleId="TableGrid">
    <w:name w:val="Table Grid"/>
    <w:basedOn w:val="TableNormal"/>
    <w:uiPriority w:val="39"/>
    <w:rsid w:val="00FE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0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ia.org/resources/6077668-framework-for-design-excelle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search?q=ashrae+climate+zones&amp;source=lnms&amp;tbm=isch&amp;sa=X&amp;ved=0ahUKEwiF-8D2sorlAhVDIqwKHeQDB_0Q_AUIEigB&amp;biw=1536&amp;bih=722&amp;dpr=1.2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cs.org/globalassets/rics-website/media/upholding-professional-standards/sector-standards/building-surveying/whole-life-carbon-assessment-for-the-built-environment-1st-edition-r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CC5EEBBB32848852606A0D5CE258A" ma:contentTypeVersion="13" ma:contentTypeDescription="Create a new document." ma:contentTypeScope="" ma:versionID="63adeffc620d350463bcf59e7e8896e1">
  <xsd:schema xmlns:xsd="http://www.w3.org/2001/XMLSchema" xmlns:xs="http://www.w3.org/2001/XMLSchema" xmlns:p="http://schemas.microsoft.com/office/2006/metadata/properties" xmlns:ns3="5dcaa322-2785-4146-96ef-a75884a6fc55" xmlns:ns4="b2509c96-b0c2-4357-9f28-ba325d1825db" targetNamespace="http://schemas.microsoft.com/office/2006/metadata/properties" ma:root="true" ma:fieldsID="28facd14aa758b7b24bc32e50885335e" ns3:_="" ns4:_="">
    <xsd:import namespace="5dcaa322-2785-4146-96ef-a75884a6fc55"/>
    <xsd:import namespace="b2509c96-b0c2-4357-9f28-ba325d1825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aa322-2785-4146-96ef-a75884a6f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9c96-b0c2-4357-9f28-ba325d182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694AF-1C9F-4C0F-8903-CE85A171EE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161E6-97A2-4FFA-8812-434E4601E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D1A47E-A000-4958-B66E-B348A5AB7E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340B6-DFD2-4DF3-8A68-F965F15E3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aa322-2785-4146-96ef-a75884a6fc55"/>
    <ds:schemaRef ds:uri="b2509c96-b0c2-4357-9f28-ba325d182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 Raja</dc:creator>
  <cp:keywords/>
  <dc:description/>
  <cp:lastModifiedBy>Taylor Rogers</cp:lastModifiedBy>
  <cp:revision>2</cp:revision>
  <cp:lastPrinted>2019-02-10T00:28:00Z</cp:lastPrinted>
  <dcterms:created xsi:type="dcterms:W3CDTF">2024-03-11T18:50:00Z</dcterms:created>
  <dcterms:modified xsi:type="dcterms:W3CDTF">2024-03-11T18:50:00Z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0x0101005BECC5EEBBB32848852606A0D5CE258A</vt:lpwstr>
  </property>
</Properties>
</file>